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AC3" w:rsidRDefault="00D53AC3" w:rsidP="00D53AC3">
      <w:pPr>
        <w:pStyle w:val="BodyText"/>
        <w:sectPr w:rsidR="00D53AC3" w:rsidSect="005E4259">
          <w:type w:val="nextColumn"/>
          <w:pgSz w:w="15840" w:h="12240" w:orient="landscape" w:code="1"/>
          <w:pgMar w:top="1008" w:right="1008" w:bottom="1008" w:left="1008" w:header="720" w:footer="720" w:gutter="0"/>
          <w:cols w:num="3" w:space="720"/>
          <w:docGrid w:linePitch="212"/>
        </w:sectPr>
      </w:pPr>
      <w:bookmarkStart w:id="0" w:name="_GoBack"/>
      <w:bookmarkEnd w:id="0"/>
    </w:p>
    <w:p w:rsidR="00D82CA1" w:rsidRDefault="00374ADD" w:rsidP="009C2B63">
      <w:pPr>
        <w:rPr>
          <w:sz w:val="18"/>
          <w:szCs w:val="18"/>
        </w:rPr>
      </w:pPr>
      <w:r w:rsidRPr="009C2B63">
        <w:rPr>
          <w:b/>
          <w:sz w:val="20"/>
          <w:szCs w:val="20"/>
          <w:u w:val="single"/>
        </w:rPr>
        <w:lastRenderedPageBreak/>
        <w:t>1</w:t>
      </w:r>
      <w:r w:rsidR="000A4332">
        <w:rPr>
          <w:b/>
          <w:sz w:val="20"/>
          <w:szCs w:val="20"/>
          <w:u w:val="single"/>
        </w:rPr>
        <w:t>.</w:t>
      </w:r>
      <w:r w:rsidRPr="009C2B63">
        <w:rPr>
          <w:b/>
          <w:sz w:val="20"/>
          <w:szCs w:val="20"/>
          <w:u w:val="single"/>
        </w:rPr>
        <w:t xml:space="preserve"> Elizabeth McCaffrey Arbor Day Award</w:t>
      </w:r>
      <w:r w:rsidR="004D3160">
        <w:rPr>
          <w:b/>
          <w:sz w:val="20"/>
          <w:szCs w:val="20"/>
          <w:u w:val="single"/>
        </w:rPr>
        <w:t xml:space="preserve"> </w:t>
      </w:r>
      <w:r w:rsidR="009C2B63" w:rsidRPr="009C2B63">
        <w:rPr>
          <w:sz w:val="18"/>
          <w:szCs w:val="18"/>
        </w:rPr>
        <w:t xml:space="preserve"> </w:t>
      </w:r>
      <w:r w:rsidR="009C2B63" w:rsidRPr="009C2B63">
        <w:rPr>
          <w:b/>
          <w:sz w:val="18"/>
          <w:szCs w:val="18"/>
        </w:rPr>
        <w:t>Western Cranston Garden Club</w:t>
      </w:r>
      <w:r w:rsidR="009C2B63" w:rsidRPr="009C2B63">
        <w:rPr>
          <w:sz w:val="18"/>
          <w:szCs w:val="18"/>
        </w:rPr>
        <w:t xml:space="preserve"> wins </w:t>
      </w:r>
      <w:r w:rsidR="009C2B63">
        <w:rPr>
          <w:sz w:val="18"/>
          <w:szCs w:val="18"/>
        </w:rPr>
        <w:t>f</w:t>
      </w:r>
      <w:r w:rsidRPr="009C2B63">
        <w:rPr>
          <w:sz w:val="18"/>
          <w:szCs w:val="18"/>
        </w:rPr>
        <w:t xml:space="preserve">or </w:t>
      </w:r>
      <w:r w:rsidR="00CA205A">
        <w:rPr>
          <w:sz w:val="18"/>
          <w:szCs w:val="18"/>
        </w:rPr>
        <w:t xml:space="preserve">planting a </w:t>
      </w:r>
      <w:r w:rsidRPr="009C2B63">
        <w:rPr>
          <w:sz w:val="18"/>
          <w:szCs w:val="18"/>
        </w:rPr>
        <w:t xml:space="preserve">  </w:t>
      </w:r>
      <w:r w:rsidR="00462789" w:rsidRPr="009C2B63">
        <w:rPr>
          <w:sz w:val="18"/>
          <w:szCs w:val="18"/>
        </w:rPr>
        <w:t xml:space="preserve">Glory Red </w:t>
      </w:r>
      <w:r w:rsidR="009C2B63" w:rsidRPr="009C2B63">
        <w:rPr>
          <w:sz w:val="18"/>
          <w:szCs w:val="18"/>
        </w:rPr>
        <w:t>Maple at</w:t>
      </w:r>
      <w:r w:rsidRPr="009C2B63">
        <w:rPr>
          <w:sz w:val="18"/>
          <w:szCs w:val="18"/>
        </w:rPr>
        <w:t xml:space="preserve"> the </w:t>
      </w:r>
      <w:r w:rsidR="00462789" w:rsidRPr="009C2B63">
        <w:rPr>
          <w:sz w:val="18"/>
          <w:szCs w:val="18"/>
        </w:rPr>
        <w:t xml:space="preserve">Oak Hill Playground on New London Ave.  The tree was planted to give much needed shade. A history of Arbor Day was read.  </w:t>
      </w:r>
    </w:p>
    <w:p w:rsidR="008126FF" w:rsidRDefault="008126FF" w:rsidP="009C2B63">
      <w:pPr>
        <w:rPr>
          <w:sz w:val="18"/>
          <w:szCs w:val="18"/>
        </w:rPr>
      </w:pPr>
    </w:p>
    <w:p w:rsidR="008126FF" w:rsidRPr="009950B3" w:rsidRDefault="008126FF" w:rsidP="008126FF">
      <w:pPr>
        <w:rPr>
          <w:sz w:val="18"/>
          <w:szCs w:val="18"/>
        </w:rPr>
      </w:pPr>
      <w:r w:rsidRPr="008126FF">
        <w:rPr>
          <w:b/>
          <w:sz w:val="20"/>
          <w:szCs w:val="20"/>
          <w:u w:val="single"/>
        </w:rPr>
        <w:t xml:space="preserve">4. Gorham Award for Conservation Excellence </w:t>
      </w:r>
      <w:r w:rsidR="009950B3">
        <w:rPr>
          <w:sz w:val="18"/>
          <w:szCs w:val="18"/>
        </w:rPr>
        <w:t xml:space="preserve">is awarded to </w:t>
      </w:r>
      <w:r w:rsidR="009950B3" w:rsidRPr="009950B3">
        <w:rPr>
          <w:b/>
          <w:sz w:val="18"/>
          <w:szCs w:val="18"/>
        </w:rPr>
        <w:t>Bristol Ga</w:t>
      </w:r>
      <w:r w:rsidR="009950B3">
        <w:rPr>
          <w:b/>
          <w:sz w:val="18"/>
          <w:szCs w:val="18"/>
        </w:rPr>
        <w:t>rden C</w:t>
      </w:r>
      <w:r w:rsidR="009950B3" w:rsidRPr="009950B3">
        <w:rPr>
          <w:b/>
          <w:sz w:val="18"/>
          <w:szCs w:val="18"/>
        </w:rPr>
        <w:t>lub</w:t>
      </w:r>
      <w:r w:rsidR="009950B3">
        <w:rPr>
          <w:sz w:val="18"/>
          <w:szCs w:val="18"/>
        </w:rPr>
        <w:t xml:space="preserve"> for their creation of</w:t>
      </w:r>
      <w:r w:rsidR="005F6939">
        <w:rPr>
          <w:sz w:val="18"/>
          <w:szCs w:val="18"/>
        </w:rPr>
        <w:t xml:space="preserve"> the Rainkeep to provide water for </w:t>
      </w:r>
      <w:r w:rsidR="009950B3">
        <w:rPr>
          <w:sz w:val="18"/>
          <w:szCs w:val="18"/>
        </w:rPr>
        <w:t xml:space="preserve">Thomas Park’s Mrs. Perry’s Garden.    </w:t>
      </w:r>
    </w:p>
    <w:p w:rsidR="008126FF" w:rsidRDefault="008126FF" w:rsidP="009C2B63">
      <w:pPr>
        <w:rPr>
          <w:sz w:val="18"/>
          <w:szCs w:val="18"/>
        </w:rPr>
      </w:pPr>
    </w:p>
    <w:p w:rsidR="00D82CA1" w:rsidRDefault="008126FF" w:rsidP="009C2B63">
      <w:pPr>
        <w:rPr>
          <w:sz w:val="18"/>
          <w:szCs w:val="18"/>
        </w:rPr>
      </w:pPr>
      <w:r>
        <w:rPr>
          <w:b/>
          <w:sz w:val="20"/>
          <w:szCs w:val="20"/>
          <w:u w:val="single"/>
        </w:rPr>
        <w:t>5</w:t>
      </w:r>
      <w:r w:rsidR="000A4332">
        <w:rPr>
          <w:b/>
          <w:sz w:val="20"/>
          <w:szCs w:val="20"/>
          <w:u w:val="single"/>
        </w:rPr>
        <w:t xml:space="preserve">.  </w:t>
      </w:r>
      <w:r w:rsidR="00462789" w:rsidRPr="009C2B63">
        <w:rPr>
          <w:b/>
          <w:sz w:val="20"/>
          <w:szCs w:val="20"/>
          <w:u w:val="single"/>
        </w:rPr>
        <w:t>Portsmouth Garden Club Memorial Award for Litter Contro</w:t>
      </w:r>
      <w:r w:rsidR="00462789" w:rsidRPr="009C2B63">
        <w:rPr>
          <w:b/>
          <w:sz w:val="20"/>
          <w:szCs w:val="20"/>
        </w:rPr>
        <w:t xml:space="preserve">l </w:t>
      </w:r>
      <w:r w:rsidR="00462789" w:rsidRPr="000A4332">
        <w:rPr>
          <w:sz w:val="18"/>
          <w:szCs w:val="18"/>
        </w:rPr>
        <w:t>This</w:t>
      </w:r>
      <w:r w:rsidR="00462789" w:rsidRPr="000A4332">
        <w:rPr>
          <w:b/>
          <w:sz w:val="18"/>
          <w:szCs w:val="18"/>
        </w:rPr>
        <w:t xml:space="preserve"> </w:t>
      </w:r>
      <w:r w:rsidR="00462789" w:rsidRPr="000A4332">
        <w:rPr>
          <w:sz w:val="18"/>
          <w:szCs w:val="18"/>
        </w:rPr>
        <w:t>award for litter control is awarded to</w:t>
      </w:r>
      <w:r w:rsidR="00462789" w:rsidRPr="000A4332">
        <w:rPr>
          <w:b/>
          <w:sz w:val="18"/>
          <w:szCs w:val="18"/>
        </w:rPr>
        <w:t xml:space="preserve"> Western Cranston Garden Club </w:t>
      </w:r>
      <w:r w:rsidR="009C2B63" w:rsidRPr="000A4332">
        <w:rPr>
          <w:sz w:val="18"/>
          <w:szCs w:val="18"/>
        </w:rPr>
        <w:t xml:space="preserve">for their outstanding litter control enhanced by the Young Marines involvement with the project.  </w:t>
      </w:r>
    </w:p>
    <w:p w:rsidR="008126FF" w:rsidRDefault="008126FF" w:rsidP="009C2B63">
      <w:pPr>
        <w:rPr>
          <w:sz w:val="18"/>
          <w:szCs w:val="18"/>
        </w:rPr>
      </w:pPr>
    </w:p>
    <w:p w:rsidR="004D3160" w:rsidRDefault="004D3160" w:rsidP="004D3160">
      <w:pPr>
        <w:rPr>
          <w:sz w:val="18"/>
          <w:szCs w:val="18"/>
        </w:rPr>
      </w:pPr>
      <w:r w:rsidRPr="000A4332">
        <w:rPr>
          <w:b/>
          <w:sz w:val="20"/>
          <w:szCs w:val="20"/>
          <w:u w:val="single"/>
        </w:rPr>
        <w:t>6</w:t>
      </w:r>
      <w:r w:rsidR="000A4332">
        <w:rPr>
          <w:b/>
          <w:sz w:val="20"/>
          <w:szCs w:val="20"/>
          <w:u w:val="single"/>
        </w:rPr>
        <w:t xml:space="preserve">.  </w:t>
      </w:r>
      <w:r w:rsidRPr="000A4332">
        <w:rPr>
          <w:b/>
          <w:sz w:val="20"/>
          <w:szCs w:val="20"/>
          <w:u w:val="single"/>
        </w:rPr>
        <w:t>Kathryn Sheehan</w:t>
      </w:r>
      <w:r w:rsidRPr="000A4332">
        <w:rPr>
          <w:b/>
          <w:sz w:val="18"/>
          <w:szCs w:val="18"/>
          <w:u w:val="single"/>
        </w:rPr>
        <w:t xml:space="preserve"> </w:t>
      </w:r>
      <w:r w:rsidRPr="000A4332">
        <w:rPr>
          <w:b/>
          <w:sz w:val="20"/>
          <w:szCs w:val="20"/>
          <w:u w:val="single"/>
        </w:rPr>
        <w:t>Award</w:t>
      </w:r>
      <w:r w:rsidR="000A4332">
        <w:rPr>
          <w:sz w:val="20"/>
          <w:szCs w:val="20"/>
          <w:u w:val="single"/>
        </w:rPr>
        <w:t xml:space="preserve"> </w:t>
      </w:r>
      <w:r w:rsidR="005F6939">
        <w:rPr>
          <w:sz w:val="18"/>
          <w:szCs w:val="18"/>
        </w:rPr>
        <w:t>t</w:t>
      </w:r>
      <w:r w:rsidR="000A4332" w:rsidRPr="000A4332">
        <w:rPr>
          <w:sz w:val="18"/>
          <w:szCs w:val="18"/>
        </w:rPr>
        <w:t xml:space="preserve">his award is given to a club that has shown progress in an established program </w:t>
      </w:r>
      <w:r w:rsidR="005F6939">
        <w:rPr>
          <w:sz w:val="18"/>
          <w:szCs w:val="18"/>
        </w:rPr>
        <w:t xml:space="preserve">of civic beautification.  </w:t>
      </w:r>
      <w:r w:rsidR="000C06D2" w:rsidRPr="000C06D2">
        <w:rPr>
          <w:b/>
          <w:sz w:val="18"/>
          <w:szCs w:val="18"/>
        </w:rPr>
        <w:t>Plum Beach</w:t>
      </w:r>
      <w:r w:rsidR="000C06D2">
        <w:rPr>
          <w:sz w:val="18"/>
          <w:szCs w:val="18"/>
        </w:rPr>
        <w:t xml:space="preserve"> </w:t>
      </w:r>
      <w:r w:rsidR="000A4332" w:rsidRPr="000A4332">
        <w:rPr>
          <w:b/>
          <w:sz w:val="18"/>
          <w:szCs w:val="18"/>
        </w:rPr>
        <w:t>Garden Club</w:t>
      </w:r>
      <w:r w:rsidR="005F6939">
        <w:rPr>
          <w:b/>
          <w:sz w:val="18"/>
          <w:szCs w:val="18"/>
        </w:rPr>
        <w:t xml:space="preserve"> </w:t>
      </w:r>
      <w:r w:rsidR="005F6939">
        <w:rPr>
          <w:sz w:val="18"/>
          <w:szCs w:val="18"/>
        </w:rPr>
        <w:t>wins this award</w:t>
      </w:r>
      <w:r w:rsidR="009950B3">
        <w:rPr>
          <w:sz w:val="18"/>
          <w:szCs w:val="18"/>
        </w:rPr>
        <w:t xml:space="preserve"> for their work improving the landscape at the </w:t>
      </w:r>
      <w:r w:rsidR="000A4332" w:rsidRPr="000A4332">
        <w:rPr>
          <w:sz w:val="18"/>
          <w:szCs w:val="18"/>
        </w:rPr>
        <w:t>North Kingst</w:t>
      </w:r>
      <w:r w:rsidR="009950B3">
        <w:rPr>
          <w:sz w:val="18"/>
          <w:szCs w:val="18"/>
        </w:rPr>
        <w:t xml:space="preserve">on Police and </w:t>
      </w:r>
      <w:r w:rsidR="0071594E">
        <w:rPr>
          <w:sz w:val="18"/>
          <w:szCs w:val="18"/>
        </w:rPr>
        <w:t>F</w:t>
      </w:r>
      <w:r w:rsidR="009950B3">
        <w:rPr>
          <w:sz w:val="18"/>
          <w:szCs w:val="18"/>
        </w:rPr>
        <w:t>ire Headquarters.</w:t>
      </w:r>
    </w:p>
    <w:p w:rsidR="008126FF" w:rsidRDefault="008126FF" w:rsidP="004D3160">
      <w:pPr>
        <w:rPr>
          <w:sz w:val="18"/>
          <w:szCs w:val="18"/>
        </w:rPr>
      </w:pPr>
    </w:p>
    <w:p w:rsidR="008126FF" w:rsidRPr="008649AF" w:rsidRDefault="008126FF" w:rsidP="004D3160">
      <w:pPr>
        <w:rPr>
          <w:sz w:val="18"/>
          <w:szCs w:val="18"/>
        </w:rPr>
      </w:pPr>
      <w:r w:rsidRPr="008126FF">
        <w:rPr>
          <w:b/>
          <w:sz w:val="20"/>
          <w:szCs w:val="20"/>
          <w:u w:val="single"/>
        </w:rPr>
        <w:t>7. Award of Merit for Flower Show Achievement</w:t>
      </w:r>
      <w:r>
        <w:rPr>
          <w:sz w:val="18"/>
          <w:szCs w:val="18"/>
        </w:rPr>
        <w:t xml:space="preserve"> goes to </w:t>
      </w:r>
      <w:r w:rsidRPr="008126FF">
        <w:rPr>
          <w:b/>
          <w:sz w:val="18"/>
          <w:szCs w:val="18"/>
        </w:rPr>
        <w:t>Rehoboth Garden Club</w:t>
      </w:r>
      <w:r w:rsidR="008649AF">
        <w:rPr>
          <w:b/>
          <w:sz w:val="18"/>
          <w:szCs w:val="18"/>
        </w:rPr>
        <w:t xml:space="preserve"> </w:t>
      </w:r>
      <w:r w:rsidR="008649AF">
        <w:rPr>
          <w:sz w:val="18"/>
          <w:szCs w:val="18"/>
        </w:rPr>
        <w:t xml:space="preserve">for “Celebrating 85 Years” held on September 6-7. </w:t>
      </w:r>
      <w:r>
        <w:rPr>
          <w:sz w:val="18"/>
          <w:szCs w:val="18"/>
        </w:rPr>
        <w:t xml:space="preserve"> </w:t>
      </w:r>
      <w:r w:rsidRPr="008126FF">
        <w:rPr>
          <w:b/>
          <w:sz w:val="18"/>
          <w:szCs w:val="18"/>
        </w:rPr>
        <w:t>Portsmouth Garden Club</w:t>
      </w:r>
      <w:r w:rsidR="008649AF">
        <w:rPr>
          <w:b/>
          <w:sz w:val="18"/>
          <w:szCs w:val="18"/>
        </w:rPr>
        <w:t xml:space="preserve"> </w:t>
      </w:r>
      <w:r w:rsidR="008649AF" w:rsidRPr="008649AF">
        <w:rPr>
          <w:sz w:val="18"/>
          <w:szCs w:val="18"/>
        </w:rPr>
        <w:t xml:space="preserve">is awarded for “Mi Casa, Su Casa” held on May 5-6.  </w:t>
      </w:r>
    </w:p>
    <w:p w:rsidR="00206E3A" w:rsidRDefault="00206E3A" w:rsidP="004D3160">
      <w:pPr>
        <w:rPr>
          <w:b/>
          <w:sz w:val="18"/>
          <w:szCs w:val="18"/>
        </w:rPr>
      </w:pPr>
    </w:p>
    <w:p w:rsidR="00206E3A" w:rsidRPr="00F2037E" w:rsidRDefault="00206E3A" w:rsidP="004D3160">
      <w:pPr>
        <w:rPr>
          <w:sz w:val="18"/>
          <w:szCs w:val="18"/>
        </w:rPr>
      </w:pPr>
      <w:r w:rsidRPr="00206E3A">
        <w:rPr>
          <w:b/>
          <w:sz w:val="20"/>
          <w:szCs w:val="20"/>
          <w:u w:val="single"/>
        </w:rPr>
        <w:t>8a. Barbara Spring Lownes Award</w:t>
      </w:r>
      <w:r>
        <w:rPr>
          <w:b/>
          <w:sz w:val="18"/>
          <w:szCs w:val="18"/>
        </w:rPr>
        <w:t xml:space="preserve"> </w:t>
      </w:r>
      <w:r w:rsidRPr="00206E3A">
        <w:rPr>
          <w:sz w:val="18"/>
          <w:szCs w:val="18"/>
        </w:rPr>
        <w:t>is presented to</w:t>
      </w:r>
      <w:r w:rsidR="00F2037E">
        <w:rPr>
          <w:b/>
          <w:sz w:val="18"/>
          <w:szCs w:val="18"/>
        </w:rPr>
        <w:t xml:space="preserve"> Rehoboth Garden Club </w:t>
      </w:r>
      <w:r w:rsidR="00F2037E">
        <w:rPr>
          <w:sz w:val="18"/>
          <w:szCs w:val="18"/>
        </w:rPr>
        <w:t xml:space="preserve">for their outstanding Horticulture Division in their Flower Show” Celebrating 85 Years” </w:t>
      </w:r>
    </w:p>
    <w:p w:rsidR="00206E3A" w:rsidRPr="00206E3A" w:rsidRDefault="00206E3A" w:rsidP="004D3160">
      <w:pPr>
        <w:rPr>
          <w:b/>
          <w:sz w:val="20"/>
          <w:szCs w:val="20"/>
        </w:rPr>
      </w:pPr>
    </w:p>
    <w:p w:rsidR="00206E3A" w:rsidRPr="004E704A" w:rsidRDefault="00206E3A" w:rsidP="004D3160">
      <w:pPr>
        <w:rPr>
          <w:sz w:val="18"/>
          <w:szCs w:val="18"/>
        </w:rPr>
      </w:pPr>
      <w:r w:rsidRPr="00206E3A">
        <w:rPr>
          <w:b/>
          <w:sz w:val="20"/>
          <w:szCs w:val="20"/>
          <w:u w:val="single"/>
        </w:rPr>
        <w:t>9. Flower Show Schedule Award</w:t>
      </w:r>
      <w:r>
        <w:rPr>
          <w:b/>
          <w:sz w:val="18"/>
          <w:szCs w:val="18"/>
        </w:rPr>
        <w:t xml:space="preserve">  </w:t>
      </w:r>
      <w:r w:rsidRPr="00206E3A">
        <w:rPr>
          <w:sz w:val="18"/>
          <w:szCs w:val="18"/>
        </w:rPr>
        <w:t>is awarded to</w:t>
      </w:r>
      <w:r w:rsidR="004E704A">
        <w:rPr>
          <w:b/>
          <w:sz w:val="18"/>
          <w:szCs w:val="18"/>
        </w:rPr>
        <w:t xml:space="preserve">  Portsmouth Garden Club </w:t>
      </w:r>
      <w:r w:rsidR="004E704A" w:rsidRPr="004E704A">
        <w:rPr>
          <w:sz w:val="18"/>
          <w:szCs w:val="18"/>
        </w:rPr>
        <w:t xml:space="preserve">for their </w:t>
      </w:r>
      <w:r w:rsidR="00F2037E">
        <w:rPr>
          <w:sz w:val="18"/>
          <w:szCs w:val="18"/>
        </w:rPr>
        <w:t xml:space="preserve">outstanding flower </w:t>
      </w:r>
      <w:r w:rsidR="004E704A" w:rsidRPr="004E704A">
        <w:rPr>
          <w:sz w:val="18"/>
          <w:szCs w:val="18"/>
        </w:rPr>
        <w:t xml:space="preserve">show schedule </w:t>
      </w:r>
      <w:r w:rsidR="00F2037E">
        <w:rPr>
          <w:sz w:val="18"/>
          <w:szCs w:val="18"/>
        </w:rPr>
        <w:t xml:space="preserve">for </w:t>
      </w:r>
      <w:r w:rsidR="004E704A" w:rsidRPr="004E704A">
        <w:rPr>
          <w:sz w:val="18"/>
          <w:szCs w:val="18"/>
        </w:rPr>
        <w:t>“M</w:t>
      </w:r>
      <w:r w:rsidR="00D5165F">
        <w:rPr>
          <w:sz w:val="18"/>
          <w:szCs w:val="18"/>
        </w:rPr>
        <w:t>i</w:t>
      </w:r>
      <w:r w:rsidR="004E704A" w:rsidRPr="004E704A">
        <w:rPr>
          <w:sz w:val="18"/>
          <w:szCs w:val="18"/>
        </w:rPr>
        <w:t xml:space="preserve"> Cas</w:t>
      </w:r>
      <w:r w:rsidR="007A55D9">
        <w:rPr>
          <w:sz w:val="18"/>
          <w:szCs w:val="18"/>
        </w:rPr>
        <w:t>a</w:t>
      </w:r>
      <w:r w:rsidR="004E704A" w:rsidRPr="004E704A">
        <w:rPr>
          <w:sz w:val="18"/>
          <w:szCs w:val="18"/>
        </w:rPr>
        <w:t>, Su Casa”</w:t>
      </w:r>
      <w:r w:rsidR="005A388B">
        <w:rPr>
          <w:sz w:val="18"/>
          <w:szCs w:val="18"/>
        </w:rPr>
        <w:t>.</w:t>
      </w:r>
    </w:p>
    <w:p w:rsidR="00206E3A" w:rsidRDefault="00206E3A" w:rsidP="000A4332">
      <w:pPr>
        <w:rPr>
          <w:b/>
          <w:sz w:val="20"/>
          <w:szCs w:val="20"/>
          <w:u w:val="single"/>
        </w:rPr>
      </w:pPr>
    </w:p>
    <w:p w:rsidR="000A4332" w:rsidRDefault="000A4332" w:rsidP="000A4332">
      <w:pPr>
        <w:rPr>
          <w:sz w:val="18"/>
          <w:szCs w:val="18"/>
        </w:rPr>
      </w:pPr>
      <w:r w:rsidRPr="00C576F9">
        <w:rPr>
          <w:b/>
          <w:sz w:val="20"/>
          <w:szCs w:val="20"/>
          <w:u w:val="single"/>
        </w:rPr>
        <w:t>10A</w:t>
      </w:r>
      <w:r w:rsidR="00C576F9" w:rsidRPr="00C576F9">
        <w:rPr>
          <w:b/>
          <w:sz w:val="20"/>
          <w:szCs w:val="20"/>
          <w:u w:val="single"/>
        </w:rPr>
        <w:t xml:space="preserve">.  </w:t>
      </w:r>
      <w:r w:rsidRPr="00C576F9">
        <w:rPr>
          <w:b/>
          <w:sz w:val="20"/>
          <w:szCs w:val="20"/>
          <w:u w:val="single"/>
        </w:rPr>
        <w:t>Judges’</w:t>
      </w:r>
      <w:r w:rsidR="00C576F9" w:rsidRPr="00C576F9">
        <w:rPr>
          <w:b/>
          <w:sz w:val="20"/>
          <w:szCs w:val="20"/>
          <w:u w:val="single"/>
        </w:rPr>
        <w:t xml:space="preserve"> Council Award for Staging a F</w:t>
      </w:r>
      <w:r w:rsidRPr="00C576F9">
        <w:rPr>
          <w:b/>
          <w:sz w:val="20"/>
          <w:szCs w:val="20"/>
          <w:u w:val="single"/>
        </w:rPr>
        <w:t>lower Show in a Public Building</w:t>
      </w:r>
      <w:r w:rsidR="00C576F9">
        <w:rPr>
          <w:sz w:val="18"/>
          <w:szCs w:val="18"/>
        </w:rPr>
        <w:t xml:space="preserve"> is presented to </w:t>
      </w:r>
      <w:r w:rsidR="00206E3A" w:rsidRPr="00206E3A">
        <w:rPr>
          <w:b/>
          <w:sz w:val="18"/>
          <w:szCs w:val="18"/>
        </w:rPr>
        <w:t>Rehoboth Garden Club</w:t>
      </w:r>
      <w:r w:rsidR="00206E3A">
        <w:rPr>
          <w:sz w:val="18"/>
          <w:szCs w:val="18"/>
        </w:rPr>
        <w:t xml:space="preserve"> </w:t>
      </w:r>
      <w:r w:rsidR="00C576F9">
        <w:rPr>
          <w:b/>
          <w:sz w:val="18"/>
          <w:szCs w:val="18"/>
        </w:rPr>
        <w:t xml:space="preserve"> </w:t>
      </w:r>
      <w:r w:rsidR="00C576F9">
        <w:rPr>
          <w:sz w:val="18"/>
          <w:szCs w:val="18"/>
        </w:rPr>
        <w:t>for</w:t>
      </w:r>
      <w:r w:rsidR="00F2037E">
        <w:rPr>
          <w:sz w:val="18"/>
          <w:szCs w:val="18"/>
        </w:rPr>
        <w:t xml:space="preserve"> their excellence and beauty staging </w:t>
      </w:r>
      <w:r w:rsidR="005F6939">
        <w:rPr>
          <w:sz w:val="18"/>
          <w:szCs w:val="18"/>
        </w:rPr>
        <w:t xml:space="preserve">a </w:t>
      </w:r>
      <w:r w:rsidR="00F2037E">
        <w:rPr>
          <w:sz w:val="18"/>
          <w:szCs w:val="18"/>
        </w:rPr>
        <w:t xml:space="preserve">flower show </w:t>
      </w:r>
      <w:r w:rsidR="00C576F9">
        <w:rPr>
          <w:sz w:val="18"/>
          <w:szCs w:val="18"/>
        </w:rPr>
        <w:t xml:space="preserve"> “</w:t>
      </w:r>
      <w:r w:rsidR="004E704A">
        <w:rPr>
          <w:sz w:val="18"/>
          <w:szCs w:val="18"/>
        </w:rPr>
        <w:t>Celebrating 85 Years”</w:t>
      </w:r>
      <w:r w:rsidR="00F2037E">
        <w:rPr>
          <w:sz w:val="18"/>
          <w:szCs w:val="18"/>
        </w:rPr>
        <w:t>.</w:t>
      </w:r>
    </w:p>
    <w:p w:rsidR="00206E3A" w:rsidRDefault="00206E3A" w:rsidP="000A4332">
      <w:pPr>
        <w:rPr>
          <w:sz w:val="18"/>
          <w:szCs w:val="18"/>
        </w:rPr>
      </w:pPr>
    </w:p>
    <w:p w:rsidR="00CA205A" w:rsidRDefault="00CA205A" w:rsidP="000A4332">
      <w:pPr>
        <w:rPr>
          <w:b/>
          <w:sz w:val="20"/>
          <w:szCs w:val="20"/>
          <w:u w:val="single"/>
        </w:rPr>
      </w:pPr>
    </w:p>
    <w:p w:rsidR="00CA205A" w:rsidRDefault="00CA205A" w:rsidP="000A4332">
      <w:pPr>
        <w:rPr>
          <w:b/>
          <w:sz w:val="20"/>
          <w:szCs w:val="20"/>
          <w:u w:val="single"/>
        </w:rPr>
      </w:pPr>
    </w:p>
    <w:p w:rsidR="00206E3A" w:rsidRPr="004E704A" w:rsidRDefault="00206E3A" w:rsidP="000A4332">
      <w:pPr>
        <w:rPr>
          <w:sz w:val="18"/>
          <w:szCs w:val="18"/>
        </w:rPr>
      </w:pPr>
      <w:r w:rsidRPr="00206E3A">
        <w:rPr>
          <w:b/>
          <w:sz w:val="20"/>
          <w:szCs w:val="20"/>
          <w:u w:val="single"/>
        </w:rPr>
        <w:lastRenderedPageBreak/>
        <w:t xml:space="preserve">10C. The Ruth F. Anderson Award </w:t>
      </w:r>
      <w:r>
        <w:rPr>
          <w:b/>
          <w:sz w:val="20"/>
          <w:szCs w:val="20"/>
          <w:u w:val="single"/>
        </w:rPr>
        <w:t xml:space="preserve"> </w:t>
      </w:r>
      <w:r w:rsidR="004E704A" w:rsidRPr="004E704A">
        <w:rPr>
          <w:sz w:val="18"/>
          <w:szCs w:val="18"/>
        </w:rPr>
        <w:t>goes to</w:t>
      </w:r>
      <w:r w:rsidRPr="00206E3A">
        <w:rPr>
          <w:sz w:val="18"/>
          <w:szCs w:val="18"/>
        </w:rPr>
        <w:t xml:space="preserve"> </w:t>
      </w:r>
      <w:r w:rsidR="004E704A">
        <w:rPr>
          <w:b/>
          <w:sz w:val="18"/>
          <w:szCs w:val="18"/>
        </w:rPr>
        <w:t xml:space="preserve">Rehoboth Garden Club </w:t>
      </w:r>
      <w:r w:rsidR="005F6939">
        <w:rPr>
          <w:sz w:val="18"/>
          <w:szCs w:val="18"/>
        </w:rPr>
        <w:t>for overall excellence for a f</w:t>
      </w:r>
      <w:r w:rsidR="004E704A">
        <w:rPr>
          <w:sz w:val="18"/>
          <w:szCs w:val="18"/>
        </w:rPr>
        <w:t xml:space="preserve">lower show “Celebrating 85 Years” staged at Goff Memorial Hall. </w:t>
      </w:r>
    </w:p>
    <w:p w:rsidR="00C576F9" w:rsidRDefault="00C576F9" w:rsidP="000A4332">
      <w:pPr>
        <w:rPr>
          <w:sz w:val="18"/>
          <w:szCs w:val="18"/>
        </w:rPr>
      </w:pPr>
    </w:p>
    <w:p w:rsidR="00206E3A" w:rsidRDefault="00C576F9" w:rsidP="000A4332">
      <w:pPr>
        <w:rPr>
          <w:sz w:val="18"/>
          <w:szCs w:val="18"/>
        </w:rPr>
      </w:pPr>
      <w:r>
        <w:rPr>
          <w:b/>
          <w:sz w:val="20"/>
          <w:szCs w:val="20"/>
          <w:u w:val="single"/>
        </w:rPr>
        <w:t xml:space="preserve">11. Mary Ellen Blount Award for Garden Therapy </w:t>
      </w:r>
      <w:r>
        <w:rPr>
          <w:sz w:val="20"/>
          <w:szCs w:val="20"/>
        </w:rPr>
        <w:t xml:space="preserve"> </w:t>
      </w:r>
      <w:r w:rsidRPr="00621505">
        <w:rPr>
          <w:sz w:val="18"/>
          <w:szCs w:val="18"/>
        </w:rPr>
        <w:t>is awarded to</w:t>
      </w:r>
      <w:r w:rsidRPr="00621505">
        <w:rPr>
          <w:b/>
          <w:sz w:val="18"/>
          <w:szCs w:val="18"/>
        </w:rPr>
        <w:t xml:space="preserve"> Gentian Garden Club </w:t>
      </w:r>
      <w:r w:rsidRPr="00621505">
        <w:rPr>
          <w:sz w:val="18"/>
          <w:szCs w:val="18"/>
        </w:rPr>
        <w:t>f</w:t>
      </w:r>
      <w:r w:rsidR="005F6939">
        <w:rPr>
          <w:sz w:val="18"/>
          <w:szCs w:val="18"/>
        </w:rPr>
        <w:t xml:space="preserve">or their work with seniors for </w:t>
      </w:r>
      <w:r w:rsidRPr="00621505">
        <w:rPr>
          <w:sz w:val="18"/>
          <w:szCs w:val="18"/>
        </w:rPr>
        <w:t>Adult Garden Therapy.</w:t>
      </w:r>
    </w:p>
    <w:p w:rsidR="005F6939" w:rsidRDefault="005F6939" w:rsidP="000A4332">
      <w:pPr>
        <w:rPr>
          <w:sz w:val="18"/>
          <w:szCs w:val="18"/>
        </w:rPr>
      </w:pPr>
    </w:p>
    <w:p w:rsidR="00256126" w:rsidRDefault="00206E3A" w:rsidP="000A4332">
      <w:pPr>
        <w:rPr>
          <w:sz w:val="18"/>
          <w:szCs w:val="18"/>
        </w:rPr>
      </w:pPr>
      <w:r w:rsidRPr="00206E3A">
        <w:rPr>
          <w:b/>
          <w:sz w:val="20"/>
          <w:szCs w:val="20"/>
          <w:u w:val="single"/>
        </w:rPr>
        <w:t>12. Frances M. Poitier Membership Award</w:t>
      </w:r>
      <w:r>
        <w:rPr>
          <w:sz w:val="18"/>
          <w:szCs w:val="18"/>
        </w:rPr>
        <w:t xml:space="preserve"> </w:t>
      </w:r>
      <w:r w:rsidR="006546FD" w:rsidRPr="006546FD">
        <w:rPr>
          <w:b/>
          <w:sz w:val="18"/>
          <w:szCs w:val="18"/>
        </w:rPr>
        <w:t>Se</w:t>
      </w:r>
      <w:r w:rsidRPr="006546FD">
        <w:rPr>
          <w:b/>
          <w:sz w:val="18"/>
          <w:szCs w:val="18"/>
        </w:rPr>
        <w:t>as</w:t>
      </w:r>
      <w:r w:rsidRPr="00206E3A">
        <w:rPr>
          <w:b/>
          <w:sz w:val="18"/>
          <w:szCs w:val="18"/>
        </w:rPr>
        <w:t>ide Garden Club</w:t>
      </w:r>
      <w:r w:rsidR="006546FD">
        <w:rPr>
          <w:sz w:val="18"/>
          <w:szCs w:val="18"/>
        </w:rPr>
        <w:t xml:space="preserve"> wins for the largest increase in dues–paying members.  </w:t>
      </w:r>
    </w:p>
    <w:p w:rsidR="006546FD" w:rsidRPr="00CE6B8F" w:rsidRDefault="006546FD" w:rsidP="000A4332">
      <w:pPr>
        <w:rPr>
          <w:sz w:val="18"/>
          <w:szCs w:val="18"/>
        </w:rPr>
      </w:pPr>
    </w:p>
    <w:p w:rsidR="00256126" w:rsidRDefault="00A96F4C" w:rsidP="000A4332">
      <w:pPr>
        <w:rPr>
          <w:sz w:val="18"/>
          <w:szCs w:val="18"/>
        </w:rPr>
      </w:pPr>
      <w:r>
        <w:rPr>
          <w:b/>
          <w:sz w:val="20"/>
          <w:szCs w:val="20"/>
          <w:u w:val="single"/>
        </w:rPr>
        <w:t>14</w:t>
      </w:r>
      <w:r w:rsidR="00256126" w:rsidRPr="00256126">
        <w:rPr>
          <w:b/>
          <w:sz w:val="20"/>
          <w:szCs w:val="20"/>
          <w:u w:val="single"/>
        </w:rPr>
        <w:t xml:space="preserve">. </w:t>
      </w:r>
      <w:r w:rsidR="005466E6">
        <w:rPr>
          <w:b/>
          <w:sz w:val="20"/>
          <w:szCs w:val="20"/>
          <w:u w:val="single"/>
        </w:rPr>
        <w:t xml:space="preserve">Comprehensive </w:t>
      </w:r>
      <w:r w:rsidR="00256126" w:rsidRPr="00256126">
        <w:rPr>
          <w:b/>
          <w:sz w:val="20"/>
          <w:szCs w:val="20"/>
          <w:u w:val="single"/>
        </w:rPr>
        <w:t xml:space="preserve">Horticulture </w:t>
      </w:r>
      <w:r w:rsidR="005466E6">
        <w:rPr>
          <w:b/>
          <w:sz w:val="20"/>
          <w:szCs w:val="20"/>
          <w:u w:val="single"/>
        </w:rPr>
        <w:t>A</w:t>
      </w:r>
      <w:r w:rsidR="00256126" w:rsidRPr="00256126">
        <w:rPr>
          <w:b/>
          <w:sz w:val="20"/>
          <w:szCs w:val="20"/>
          <w:u w:val="single"/>
        </w:rPr>
        <w:t>ward</w:t>
      </w:r>
      <w:r w:rsidR="00256126">
        <w:rPr>
          <w:b/>
          <w:sz w:val="20"/>
          <w:szCs w:val="20"/>
          <w:u w:val="single"/>
        </w:rPr>
        <w:t xml:space="preserve"> </w:t>
      </w:r>
      <w:r w:rsidR="005466E6">
        <w:rPr>
          <w:sz w:val="18"/>
          <w:szCs w:val="18"/>
        </w:rPr>
        <w:t xml:space="preserve">goes to </w:t>
      </w:r>
      <w:r w:rsidR="005466E6" w:rsidRPr="005466E6">
        <w:rPr>
          <w:b/>
          <w:sz w:val="18"/>
          <w:szCs w:val="18"/>
        </w:rPr>
        <w:t>Plum Beach Garden Club</w:t>
      </w:r>
      <w:r w:rsidR="006546FD">
        <w:rPr>
          <w:b/>
          <w:sz w:val="18"/>
          <w:szCs w:val="18"/>
        </w:rPr>
        <w:t xml:space="preserve"> </w:t>
      </w:r>
      <w:r w:rsidR="006546FD">
        <w:rPr>
          <w:sz w:val="18"/>
          <w:szCs w:val="18"/>
        </w:rPr>
        <w:t xml:space="preserve">for their </w:t>
      </w:r>
      <w:r w:rsidR="00585657">
        <w:rPr>
          <w:sz w:val="18"/>
          <w:szCs w:val="18"/>
        </w:rPr>
        <w:t xml:space="preserve">11 </w:t>
      </w:r>
      <w:r w:rsidR="006546FD">
        <w:rPr>
          <w:sz w:val="18"/>
          <w:szCs w:val="18"/>
        </w:rPr>
        <w:t>outstanding horticultur</w:t>
      </w:r>
      <w:r w:rsidR="00585657">
        <w:rPr>
          <w:sz w:val="18"/>
          <w:szCs w:val="18"/>
        </w:rPr>
        <w:t xml:space="preserve">e lectures </w:t>
      </w:r>
      <w:r w:rsidR="005F6939">
        <w:rPr>
          <w:sz w:val="18"/>
          <w:szCs w:val="18"/>
        </w:rPr>
        <w:t xml:space="preserve">and demonstrations </w:t>
      </w:r>
      <w:r w:rsidR="00585657">
        <w:rPr>
          <w:sz w:val="18"/>
          <w:szCs w:val="18"/>
        </w:rPr>
        <w:t>throughout the years</w:t>
      </w:r>
      <w:r w:rsidR="006546FD">
        <w:rPr>
          <w:sz w:val="18"/>
          <w:szCs w:val="18"/>
        </w:rPr>
        <w:t>.</w:t>
      </w:r>
      <w:r w:rsidR="00585657">
        <w:rPr>
          <w:sz w:val="18"/>
          <w:szCs w:val="18"/>
        </w:rPr>
        <w:t xml:space="preserve">  Plum </w:t>
      </w:r>
      <w:r w:rsidR="005F6939">
        <w:rPr>
          <w:sz w:val="18"/>
          <w:szCs w:val="18"/>
        </w:rPr>
        <w:t>Beach intends to continue the programs and</w:t>
      </w:r>
      <w:r w:rsidR="00585657">
        <w:rPr>
          <w:sz w:val="18"/>
          <w:szCs w:val="18"/>
        </w:rPr>
        <w:t xml:space="preserve"> luncheons</w:t>
      </w:r>
      <w:r w:rsidR="008062A4">
        <w:rPr>
          <w:sz w:val="18"/>
          <w:szCs w:val="18"/>
        </w:rPr>
        <w:t xml:space="preserve"> as their fundraisers</w:t>
      </w:r>
      <w:r w:rsidR="00585657">
        <w:rPr>
          <w:sz w:val="18"/>
          <w:szCs w:val="18"/>
        </w:rPr>
        <w:t xml:space="preserve">. </w:t>
      </w:r>
    </w:p>
    <w:p w:rsidR="00585657" w:rsidRPr="00585657" w:rsidRDefault="00585657" w:rsidP="000A4332">
      <w:pPr>
        <w:rPr>
          <w:sz w:val="18"/>
          <w:szCs w:val="18"/>
        </w:rPr>
      </w:pPr>
    </w:p>
    <w:p w:rsidR="00256126" w:rsidRDefault="00256126" w:rsidP="000A4332">
      <w:pPr>
        <w:rPr>
          <w:b/>
          <w:sz w:val="18"/>
          <w:szCs w:val="18"/>
        </w:rPr>
      </w:pPr>
      <w:r w:rsidRPr="00256126">
        <w:rPr>
          <w:b/>
          <w:sz w:val="20"/>
          <w:szCs w:val="20"/>
          <w:u w:val="single"/>
        </w:rPr>
        <w:t>16. Youth Achievement Award</w:t>
      </w:r>
      <w:r w:rsidR="005466E6">
        <w:rPr>
          <w:b/>
          <w:sz w:val="20"/>
          <w:szCs w:val="20"/>
          <w:u w:val="single"/>
        </w:rPr>
        <w:t xml:space="preserve"> </w:t>
      </w:r>
      <w:r w:rsidR="005466E6" w:rsidRPr="005466E6">
        <w:rPr>
          <w:sz w:val="18"/>
          <w:szCs w:val="18"/>
        </w:rPr>
        <w:t>goes to</w:t>
      </w:r>
      <w:r w:rsidR="005466E6">
        <w:rPr>
          <w:sz w:val="20"/>
          <w:szCs w:val="20"/>
        </w:rPr>
        <w:t xml:space="preserve"> </w:t>
      </w:r>
      <w:r w:rsidR="005466E6" w:rsidRPr="005466E6">
        <w:rPr>
          <w:b/>
          <w:sz w:val="18"/>
          <w:szCs w:val="18"/>
        </w:rPr>
        <w:t>Plum Beach Garden Club</w:t>
      </w:r>
      <w:r w:rsidR="00585657">
        <w:rPr>
          <w:b/>
          <w:sz w:val="18"/>
          <w:szCs w:val="18"/>
        </w:rPr>
        <w:t xml:space="preserve"> </w:t>
      </w:r>
      <w:r w:rsidR="008062A4">
        <w:rPr>
          <w:sz w:val="18"/>
          <w:szCs w:val="18"/>
        </w:rPr>
        <w:t>for their</w:t>
      </w:r>
      <w:r w:rsidR="00585657" w:rsidRPr="00585657">
        <w:rPr>
          <w:sz w:val="18"/>
          <w:szCs w:val="18"/>
        </w:rPr>
        <w:t xml:space="preserve"> </w:t>
      </w:r>
      <w:r w:rsidR="00585657">
        <w:rPr>
          <w:sz w:val="18"/>
          <w:szCs w:val="18"/>
        </w:rPr>
        <w:t xml:space="preserve">outstanding </w:t>
      </w:r>
      <w:r w:rsidR="00585657" w:rsidRPr="00585657">
        <w:rPr>
          <w:sz w:val="18"/>
          <w:szCs w:val="18"/>
        </w:rPr>
        <w:t>educational program on the Monarch butterfly with 2</w:t>
      </w:r>
      <w:r w:rsidR="00585657" w:rsidRPr="00585657">
        <w:rPr>
          <w:sz w:val="18"/>
          <w:szCs w:val="18"/>
          <w:vertAlign w:val="superscript"/>
        </w:rPr>
        <w:t>nd</w:t>
      </w:r>
      <w:r w:rsidR="00585657" w:rsidRPr="00585657">
        <w:rPr>
          <w:sz w:val="18"/>
          <w:szCs w:val="18"/>
        </w:rPr>
        <w:t xml:space="preserve"> graders.</w:t>
      </w:r>
      <w:r w:rsidR="00585657">
        <w:rPr>
          <w:b/>
          <w:sz w:val="18"/>
          <w:szCs w:val="18"/>
        </w:rPr>
        <w:t xml:space="preserve"> </w:t>
      </w:r>
    </w:p>
    <w:p w:rsidR="00A96F4C" w:rsidRPr="005466E6" w:rsidRDefault="00A96F4C" w:rsidP="000A4332">
      <w:pPr>
        <w:rPr>
          <w:b/>
          <w:sz w:val="18"/>
          <w:szCs w:val="18"/>
        </w:rPr>
      </w:pPr>
      <w:r w:rsidRPr="00A96F4C">
        <w:rPr>
          <w:sz w:val="18"/>
          <w:szCs w:val="18"/>
        </w:rPr>
        <w:t>Special recognition goes to</w:t>
      </w:r>
      <w:r>
        <w:rPr>
          <w:b/>
          <w:sz w:val="18"/>
          <w:szCs w:val="18"/>
        </w:rPr>
        <w:t xml:space="preserve"> Gentian Garden Club</w:t>
      </w:r>
      <w:r w:rsidR="00585657">
        <w:rPr>
          <w:b/>
          <w:sz w:val="18"/>
          <w:szCs w:val="18"/>
        </w:rPr>
        <w:t>.</w:t>
      </w:r>
      <w:r>
        <w:rPr>
          <w:b/>
          <w:sz w:val="18"/>
          <w:szCs w:val="18"/>
        </w:rPr>
        <w:t xml:space="preserve"> </w:t>
      </w:r>
    </w:p>
    <w:p w:rsidR="00256126" w:rsidRDefault="00256126" w:rsidP="000A4332">
      <w:pPr>
        <w:rPr>
          <w:b/>
          <w:sz w:val="20"/>
          <w:szCs w:val="20"/>
          <w:u w:val="single"/>
        </w:rPr>
      </w:pPr>
    </w:p>
    <w:p w:rsidR="00256126" w:rsidRPr="00CE6586" w:rsidRDefault="00DE1B81" w:rsidP="000A4332">
      <w:pPr>
        <w:rPr>
          <w:sz w:val="18"/>
          <w:szCs w:val="18"/>
        </w:rPr>
      </w:pPr>
      <w:r>
        <w:rPr>
          <w:b/>
          <w:sz w:val="20"/>
          <w:szCs w:val="20"/>
          <w:u w:val="single"/>
        </w:rPr>
        <w:t xml:space="preserve">18. Mary N. </w:t>
      </w:r>
      <w:r w:rsidR="00AB14E9">
        <w:rPr>
          <w:b/>
          <w:sz w:val="20"/>
          <w:szCs w:val="20"/>
          <w:u w:val="single"/>
        </w:rPr>
        <w:t>Santopietro Garden T</w:t>
      </w:r>
      <w:r w:rsidR="00256126">
        <w:rPr>
          <w:b/>
          <w:sz w:val="20"/>
          <w:szCs w:val="20"/>
          <w:u w:val="single"/>
        </w:rPr>
        <w:t>herapy Youth Award</w:t>
      </w:r>
      <w:r w:rsidR="00AB14E9">
        <w:rPr>
          <w:b/>
          <w:sz w:val="20"/>
          <w:szCs w:val="20"/>
          <w:u w:val="single"/>
        </w:rPr>
        <w:t xml:space="preserve"> </w:t>
      </w:r>
      <w:r w:rsidR="0071594E">
        <w:rPr>
          <w:sz w:val="18"/>
          <w:szCs w:val="18"/>
        </w:rPr>
        <w:t>i</w:t>
      </w:r>
      <w:r w:rsidR="00AB14E9" w:rsidRPr="00AB14E9">
        <w:rPr>
          <w:sz w:val="18"/>
          <w:szCs w:val="18"/>
        </w:rPr>
        <w:t>s presented to</w:t>
      </w:r>
      <w:r w:rsidR="006546FD">
        <w:rPr>
          <w:b/>
          <w:sz w:val="18"/>
          <w:szCs w:val="18"/>
        </w:rPr>
        <w:t xml:space="preserve"> Qu</w:t>
      </w:r>
      <w:r w:rsidR="000728B5">
        <w:rPr>
          <w:b/>
          <w:sz w:val="18"/>
          <w:szCs w:val="18"/>
        </w:rPr>
        <w:t xml:space="preserve"> te</w:t>
      </w:r>
      <w:r w:rsidR="006546FD">
        <w:rPr>
          <w:b/>
          <w:sz w:val="18"/>
          <w:szCs w:val="18"/>
        </w:rPr>
        <w:t xml:space="preserve">ononoquott Garden Club </w:t>
      </w:r>
      <w:r w:rsidR="006546FD" w:rsidRPr="006546FD">
        <w:rPr>
          <w:sz w:val="18"/>
          <w:szCs w:val="18"/>
        </w:rPr>
        <w:t xml:space="preserve">for their </w:t>
      </w:r>
      <w:r w:rsidR="00CE6586">
        <w:rPr>
          <w:sz w:val="18"/>
          <w:szCs w:val="18"/>
        </w:rPr>
        <w:t xml:space="preserve">intergenerational </w:t>
      </w:r>
      <w:r w:rsidR="006546FD" w:rsidRPr="006546FD">
        <w:rPr>
          <w:sz w:val="18"/>
          <w:szCs w:val="18"/>
        </w:rPr>
        <w:t>wreath making</w:t>
      </w:r>
      <w:r w:rsidR="006546FD">
        <w:rPr>
          <w:sz w:val="18"/>
          <w:szCs w:val="18"/>
        </w:rPr>
        <w:t xml:space="preserve"> program </w:t>
      </w:r>
      <w:r w:rsidR="00CE6586">
        <w:rPr>
          <w:sz w:val="18"/>
          <w:szCs w:val="18"/>
        </w:rPr>
        <w:t>with senior residents and middle school-aged children</w:t>
      </w:r>
      <w:r w:rsidR="006546FD">
        <w:rPr>
          <w:sz w:val="18"/>
          <w:szCs w:val="18"/>
        </w:rPr>
        <w:t>.</w:t>
      </w:r>
      <w:r w:rsidR="00AB14E9" w:rsidRPr="00AB14E9">
        <w:rPr>
          <w:b/>
          <w:sz w:val="18"/>
          <w:szCs w:val="18"/>
        </w:rPr>
        <w:t xml:space="preserve"> </w:t>
      </w:r>
      <w:r w:rsidR="00CE6586">
        <w:rPr>
          <w:b/>
          <w:sz w:val="18"/>
          <w:szCs w:val="18"/>
        </w:rPr>
        <w:t xml:space="preserve"> </w:t>
      </w:r>
      <w:r w:rsidR="00CE6586" w:rsidRPr="00CE6586">
        <w:rPr>
          <w:sz w:val="18"/>
          <w:szCs w:val="18"/>
        </w:rPr>
        <w:t xml:space="preserve">This </w:t>
      </w:r>
      <w:r w:rsidR="00CE6586">
        <w:rPr>
          <w:sz w:val="18"/>
          <w:szCs w:val="18"/>
        </w:rPr>
        <w:t>experience provided lessons in k</w:t>
      </w:r>
      <w:r w:rsidR="00CE6586" w:rsidRPr="00CE6586">
        <w:rPr>
          <w:sz w:val="18"/>
          <w:szCs w:val="18"/>
        </w:rPr>
        <w:t>indness, respect and patience</w:t>
      </w:r>
      <w:r w:rsidR="00CE6586">
        <w:rPr>
          <w:sz w:val="18"/>
          <w:szCs w:val="18"/>
        </w:rPr>
        <w:t xml:space="preserve"> when dealing with the elderly. </w:t>
      </w:r>
    </w:p>
    <w:p w:rsidR="00256126" w:rsidRDefault="00256126" w:rsidP="00256126">
      <w:pPr>
        <w:rPr>
          <w:sz w:val="18"/>
          <w:szCs w:val="18"/>
        </w:rPr>
      </w:pPr>
    </w:p>
    <w:p w:rsidR="00256126" w:rsidRDefault="00256126" w:rsidP="00256126">
      <w:pPr>
        <w:rPr>
          <w:b/>
          <w:sz w:val="20"/>
          <w:szCs w:val="20"/>
          <w:u w:val="single"/>
        </w:rPr>
      </w:pPr>
      <w:r w:rsidRPr="00256126">
        <w:rPr>
          <w:b/>
          <w:sz w:val="20"/>
          <w:szCs w:val="20"/>
          <w:u w:val="single"/>
        </w:rPr>
        <w:t>19. Edith Fricker Program of the year Award</w:t>
      </w:r>
    </w:p>
    <w:p w:rsidR="00086B2F" w:rsidRDefault="006546FD" w:rsidP="00256126">
      <w:pPr>
        <w:rPr>
          <w:sz w:val="18"/>
          <w:szCs w:val="18"/>
        </w:rPr>
      </w:pPr>
      <w:r>
        <w:rPr>
          <w:sz w:val="18"/>
          <w:szCs w:val="18"/>
        </w:rPr>
        <w:t xml:space="preserve">Four clubs are the recipients of the Edith Fricker program awards for their well-rounded programs: </w:t>
      </w:r>
    </w:p>
    <w:p w:rsidR="006546FD" w:rsidRPr="006546FD" w:rsidRDefault="006546FD" w:rsidP="00256126">
      <w:pPr>
        <w:rPr>
          <w:sz w:val="18"/>
          <w:szCs w:val="18"/>
        </w:rPr>
      </w:pPr>
    </w:p>
    <w:p w:rsidR="00086B2F" w:rsidRPr="00086B2F" w:rsidRDefault="00086B2F" w:rsidP="00256126">
      <w:pPr>
        <w:rPr>
          <w:sz w:val="18"/>
          <w:szCs w:val="18"/>
        </w:rPr>
      </w:pPr>
      <w:r w:rsidRPr="00086B2F">
        <w:rPr>
          <w:sz w:val="18"/>
          <w:szCs w:val="18"/>
        </w:rPr>
        <w:t xml:space="preserve">Class 2 </w:t>
      </w:r>
      <w:r w:rsidRPr="0068177A">
        <w:rPr>
          <w:b/>
          <w:sz w:val="18"/>
          <w:szCs w:val="18"/>
        </w:rPr>
        <w:t>Hameho Garden Club</w:t>
      </w:r>
    </w:p>
    <w:p w:rsidR="00086B2F" w:rsidRDefault="00086B2F" w:rsidP="00256126">
      <w:pPr>
        <w:rPr>
          <w:sz w:val="18"/>
          <w:szCs w:val="18"/>
        </w:rPr>
      </w:pPr>
      <w:r w:rsidRPr="00086B2F">
        <w:rPr>
          <w:sz w:val="18"/>
          <w:szCs w:val="18"/>
        </w:rPr>
        <w:t xml:space="preserve">Class 4 </w:t>
      </w:r>
      <w:r w:rsidRPr="0068177A">
        <w:rPr>
          <w:b/>
          <w:sz w:val="18"/>
          <w:szCs w:val="18"/>
        </w:rPr>
        <w:t>Gentian Garden Club</w:t>
      </w:r>
    </w:p>
    <w:p w:rsidR="008126FF" w:rsidRPr="008126FF" w:rsidRDefault="008126FF" w:rsidP="00256126">
      <w:pPr>
        <w:rPr>
          <w:b/>
          <w:sz w:val="18"/>
          <w:szCs w:val="18"/>
        </w:rPr>
      </w:pPr>
      <w:r>
        <w:rPr>
          <w:sz w:val="18"/>
          <w:szCs w:val="18"/>
        </w:rPr>
        <w:t xml:space="preserve">Class 5 </w:t>
      </w:r>
      <w:r w:rsidRPr="008126FF">
        <w:rPr>
          <w:b/>
          <w:sz w:val="18"/>
          <w:szCs w:val="18"/>
        </w:rPr>
        <w:t>Edgewood Garden Club</w:t>
      </w:r>
    </w:p>
    <w:p w:rsidR="00D82CA1" w:rsidRPr="00FB2348" w:rsidRDefault="00086B2F" w:rsidP="00FB2348">
      <w:pPr>
        <w:rPr>
          <w:sz w:val="18"/>
          <w:szCs w:val="18"/>
        </w:rPr>
      </w:pPr>
      <w:r w:rsidRPr="00086B2F">
        <w:rPr>
          <w:sz w:val="18"/>
          <w:szCs w:val="18"/>
        </w:rPr>
        <w:t xml:space="preserve">Class 6 </w:t>
      </w:r>
      <w:r w:rsidRPr="0068177A">
        <w:rPr>
          <w:b/>
          <w:sz w:val="18"/>
          <w:szCs w:val="18"/>
        </w:rPr>
        <w:t>Barrington Garden Club</w:t>
      </w:r>
    </w:p>
    <w:p w:rsidR="00D82CA1" w:rsidRPr="008126FF" w:rsidRDefault="00D82CA1" w:rsidP="008126FF">
      <w:pPr>
        <w:rPr>
          <w:sz w:val="18"/>
          <w:szCs w:val="18"/>
        </w:rPr>
      </w:pPr>
    </w:p>
    <w:p w:rsidR="00DE1B81" w:rsidRDefault="00DE1B81" w:rsidP="00256126">
      <w:pPr>
        <w:rPr>
          <w:b/>
          <w:sz w:val="20"/>
          <w:szCs w:val="20"/>
          <w:u w:val="single"/>
        </w:rPr>
      </w:pPr>
    </w:p>
    <w:p w:rsidR="00DE1B81" w:rsidRDefault="00DE1B81" w:rsidP="00256126">
      <w:pPr>
        <w:rPr>
          <w:b/>
          <w:sz w:val="20"/>
          <w:szCs w:val="20"/>
          <w:u w:val="single"/>
        </w:rPr>
      </w:pPr>
    </w:p>
    <w:p w:rsidR="00DE1B81" w:rsidRDefault="00DE1B81" w:rsidP="00256126">
      <w:pPr>
        <w:rPr>
          <w:b/>
          <w:sz w:val="20"/>
          <w:szCs w:val="20"/>
          <w:u w:val="single"/>
        </w:rPr>
      </w:pPr>
    </w:p>
    <w:p w:rsidR="00DE1B81" w:rsidRDefault="00DE1B81" w:rsidP="00256126">
      <w:pPr>
        <w:rPr>
          <w:b/>
          <w:sz w:val="20"/>
          <w:szCs w:val="20"/>
          <w:u w:val="single"/>
        </w:rPr>
      </w:pPr>
    </w:p>
    <w:p w:rsidR="00CA205A" w:rsidRDefault="00CA205A" w:rsidP="00256126">
      <w:pPr>
        <w:rPr>
          <w:b/>
          <w:sz w:val="20"/>
          <w:szCs w:val="20"/>
          <w:u w:val="single"/>
        </w:rPr>
      </w:pPr>
    </w:p>
    <w:p w:rsidR="00CA205A" w:rsidRDefault="00CA205A" w:rsidP="00256126">
      <w:pPr>
        <w:rPr>
          <w:b/>
          <w:sz w:val="20"/>
          <w:szCs w:val="20"/>
          <w:u w:val="single"/>
        </w:rPr>
      </w:pPr>
    </w:p>
    <w:p w:rsidR="00D82CA1" w:rsidRDefault="00256126" w:rsidP="00256126">
      <w:pPr>
        <w:rPr>
          <w:sz w:val="18"/>
          <w:szCs w:val="18"/>
        </w:rPr>
      </w:pPr>
      <w:r w:rsidRPr="00256126">
        <w:rPr>
          <w:b/>
          <w:sz w:val="20"/>
          <w:szCs w:val="20"/>
          <w:u w:val="single"/>
        </w:rPr>
        <w:lastRenderedPageBreak/>
        <w:t xml:space="preserve">20. </w:t>
      </w:r>
      <w:r>
        <w:rPr>
          <w:b/>
          <w:sz w:val="20"/>
          <w:szCs w:val="20"/>
          <w:u w:val="single"/>
        </w:rPr>
        <w:t>Y</w:t>
      </w:r>
      <w:r w:rsidRPr="00256126">
        <w:rPr>
          <w:b/>
          <w:sz w:val="20"/>
          <w:szCs w:val="20"/>
          <w:u w:val="single"/>
        </w:rPr>
        <w:t>earbook Awards</w:t>
      </w:r>
      <w:r>
        <w:rPr>
          <w:b/>
          <w:sz w:val="20"/>
          <w:szCs w:val="20"/>
          <w:u w:val="single"/>
        </w:rPr>
        <w:t xml:space="preserve"> </w:t>
      </w:r>
      <w:r w:rsidR="00DE1B81">
        <w:rPr>
          <w:sz w:val="18"/>
          <w:szCs w:val="18"/>
        </w:rPr>
        <w:t>f</w:t>
      </w:r>
      <w:r>
        <w:rPr>
          <w:sz w:val="18"/>
          <w:szCs w:val="18"/>
        </w:rPr>
        <w:t>or their outstanding yearbooks, we honor the following garden clubs. In their respective categories, the winners are:</w:t>
      </w:r>
    </w:p>
    <w:p w:rsidR="0068177A" w:rsidRDefault="0068177A" w:rsidP="00256126">
      <w:pPr>
        <w:rPr>
          <w:sz w:val="18"/>
          <w:szCs w:val="18"/>
        </w:rPr>
      </w:pPr>
    </w:p>
    <w:p w:rsidR="00256126" w:rsidRDefault="00621505" w:rsidP="00256126">
      <w:pPr>
        <w:rPr>
          <w:sz w:val="18"/>
          <w:szCs w:val="18"/>
        </w:rPr>
      </w:pPr>
      <w:r>
        <w:rPr>
          <w:sz w:val="18"/>
          <w:szCs w:val="18"/>
        </w:rPr>
        <w:t xml:space="preserve">Class 2 - </w:t>
      </w:r>
      <w:r w:rsidRPr="00621505">
        <w:rPr>
          <w:b/>
          <w:sz w:val="18"/>
          <w:szCs w:val="18"/>
        </w:rPr>
        <w:t>Hameho Garden Club</w:t>
      </w:r>
    </w:p>
    <w:p w:rsidR="00621505" w:rsidRDefault="00621505" w:rsidP="00256126">
      <w:pPr>
        <w:rPr>
          <w:sz w:val="18"/>
          <w:szCs w:val="18"/>
        </w:rPr>
      </w:pPr>
      <w:r>
        <w:rPr>
          <w:sz w:val="18"/>
          <w:szCs w:val="18"/>
        </w:rPr>
        <w:t xml:space="preserve">Class 3 - </w:t>
      </w:r>
      <w:r w:rsidRPr="00621505">
        <w:rPr>
          <w:b/>
          <w:sz w:val="18"/>
          <w:szCs w:val="18"/>
        </w:rPr>
        <w:t>Portsmo</w:t>
      </w:r>
      <w:r w:rsidR="00693DF8">
        <w:rPr>
          <w:b/>
          <w:sz w:val="18"/>
          <w:szCs w:val="18"/>
        </w:rPr>
        <w:t>u</w:t>
      </w:r>
      <w:r w:rsidRPr="00621505">
        <w:rPr>
          <w:b/>
          <w:sz w:val="18"/>
          <w:szCs w:val="18"/>
        </w:rPr>
        <w:t>th Garden Club</w:t>
      </w:r>
    </w:p>
    <w:p w:rsidR="00621505" w:rsidRDefault="00621505" w:rsidP="00256126">
      <w:pPr>
        <w:rPr>
          <w:sz w:val="18"/>
          <w:szCs w:val="18"/>
        </w:rPr>
      </w:pPr>
      <w:r>
        <w:rPr>
          <w:sz w:val="18"/>
          <w:szCs w:val="18"/>
        </w:rPr>
        <w:t xml:space="preserve">Class 4 - </w:t>
      </w:r>
      <w:r w:rsidRPr="00621505">
        <w:rPr>
          <w:b/>
          <w:sz w:val="18"/>
          <w:szCs w:val="18"/>
        </w:rPr>
        <w:t>Western Cranston Garden Club</w:t>
      </w:r>
    </w:p>
    <w:p w:rsidR="00621505" w:rsidRDefault="00621505" w:rsidP="00256126">
      <w:pPr>
        <w:rPr>
          <w:sz w:val="18"/>
          <w:szCs w:val="18"/>
        </w:rPr>
      </w:pPr>
      <w:r>
        <w:rPr>
          <w:sz w:val="18"/>
          <w:szCs w:val="18"/>
        </w:rPr>
        <w:t xml:space="preserve">Class 6 - </w:t>
      </w:r>
      <w:r w:rsidRPr="00621505">
        <w:rPr>
          <w:b/>
          <w:sz w:val="18"/>
          <w:szCs w:val="18"/>
        </w:rPr>
        <w:t>Barrington Garden Club</w:t>
      </w:r>
    </w:p>
    <w:p w:rsidR="00621505" w:rsidRDefault="00621505" w:rsidP="00256126">
      <w:pPr>
        <w:rPr>
          <w:sz w:val="18"/>
          <w:szCs w:val="18"/>
        </w:rPr>
      </w:pPr>
    </w:p>
    <w:p w:rsidR="00621505" w:rsidRDefault="00086B2F" w:rsidP="00256126">
      <w:pPr>
        <w:rPr>
          <w:b/>
          <w:sz w:val="20"/>
          <w:szCs w:val="20"/>
          <w:u w:val="single"/>
        </w:rPr>
      </w:pPr>
      <w:r>
        <w:rPr>
          <w:b/>
          <w:sz w:val="20"/>
          <w:szCs w:val="20"/>
          <w:u w:val="single"/>
        </w:rPr>
        <w:t xml:space="preserve">21. Carolyn B. </w:t>
      </w:r>
      <w:r w:rsidR="00621505" w:rsidRPr="00621505">
        <w:rPr>
          <w:b/>
          <w:sz w:val="20"/>
          <w:szCs w:val="20"/>
          <w:u w:val="single"/>
        </w:rPr>
        <w:t>Haffenreffer Award</w:t>
      </w:r>
    </w:p>
    <w:p w:rsidR="00086B2F" w:rsidRDefault="00086B2F" w:rsidP="00256126">
      <w:pPr>
        <w:rPr>
          <w:sz w:val="18"/>
          <w:szCs w:val="18"/>
        </w:rPr>
      </w:pPr>
      <w:r w:rsidRPr="00361D41">
        <w:rPr>
          <w:b/>
          <w:sz w:val="18"/>
          <w:szCs w:val="18"/>
        </w:rPr>
        <w:t>Barrington Garden Club</w:t>
      </w:r>
      <w:r>
        <w:rPr>
          <w:sz w:val="18"/>
          <w:szCs w:val="18"/>
        </w:rPr>
        <w:t xml:space="preserve"> receives this prestigious award for their wide variety of programs, activities</w:t>
      </w:r>
      <w:r w:rsidR="0017365C">
        <w:rPr>
          <w:sz w:val="18"/>
          <w:szCs w:val="18"/>
        </w:rPr>
        <w:t xml:space="preserve">, demonstrations </w:t>
      </w:r>
      <w:r>
        <w:rPr>
          <w:sz w:val="18"/>
          <w:szCs w:val="18"/>
        </w:rPr>
        <w:t xml:space="preserve">and many community projects.   </w:t>
      </w:r>
    </w:p>
    <w:p w:rsidR="001C7847" w:rsidRDefault="001C7847" w:rsidP="00256126">
      <w:pPr>
        <w:rPr>
          <w:sz w:val="18"/>
          <w:szCs w:val="18"/>
        </w:rPr>
      </w:pPr>
    </w:p>
    <w:p w:rsidR="00621505" w:rsidRDefault="001C7847" w:rsidP="00256126">
      <w:pPr>
        <w:rPr>
          <w:sz w:val="20"/>
          <w:szCs w:val="20"/>
        </w:rPr>
      </w:pPr>
      <w:r w:rsidRPr="001C7847">
        <w:rPr>
          <w:b/>
          <w:sz w:val="20"/>
          <w:szCs w:val="20"/>
          <w:u w:val="single"/>
        </w:rPr>
        <w:t>22. Sylvia Street Award</w:t>
      </w:r>
      <w:r w:rsidR="0080410D">
        <w:rPr>
          <w:sz w:val="20"/>
          <w:szCs w:val="20"/>
        </w:rPr>
        <w:t xml:space="preserve"> </w:t>
      </w:r>
      <w:r w:rsidR="00800A93">
        <w:rPr>
          <w:sz w:val="20"/>
          <w:szCs w:val="20"/>
        </w:rPr>
        <w:t xml:space="preserve">and </w:t>
      </w:r>
      <w:r w:rsidR="00800A93">
        <w:rPr>
          <w:sz w:val="18"/>
          <w:szCs w:val="18"/>
        </w:rPr>
        <w:t xml:space="preserve">$25.00 is given to the most creative arranger of the year.  This </w:t>
      </w:r>
      <w:r w:rsidR="0080410D">
        <w:rPr>
          <w:sz w:val="18"/>
          <w:szCs w:val="18"/>
        </w:rPr>
        <w:t>year’s winner</w:t>
      </w:r>
      <w:r w:rsidR="000728B5">
        <w:rPr>
          <w:sz w:val="18"/>
          <w:szCs w:val="18"/>
        </w:rPr>
        <w:t xml:space="preserve"> is </w:t>
      </w:r>
      <w:r w:rsidR="00086635" w:rsidRPr="000728B5">
        <w:rPr>
          <w:b/>
          <w:sz w:val="18"/>
          <w:szCs w:val="18"/>
        </w:rPr>
        <w:t>Sue Redden</w:t>
      </w:r>
      <w:r w:rsidR="00800A93">
        <w:rPr>
          <w:sz w:val="18"/>
          <w:szCs w:val="18"/>
        </w:rPr>
        <w:t>.</w:t>
      </w:r>
    </w:p>
    <w:p w:rsidR="001C7847" w:rsidRDefault="001C7847" w:rsidP="00256126">
      <w:pPr>
        <w:rPr>
          <w:sz w:val="20"/>
          <w:szCs w:val="20"/>
        </w:rPr>
      </w:pPr>
    </w:p>
    <w:p w:rsidR="001C7847" w:rsidRDefault="001C7847" w:rsidP="00256126">
      <w:pPr>
        <w:rPr>
          <w:sz w:val="18"/>
          <w:szCs w:val="18"/>
        </w:rPr>
      </w:pPr>
      <w:r w:rsidRPr="001C7847">
        <w:rPr>
          <w:b/>
          <w:sz w:val="20"/>
          <w:szCs w:val="20"/>
          <w:u w:val="single"/>
        </w:rPr>
        <w:t>23. The Joan F. Pesola Award</w:t>
      </w:r>
      <w:r w:rsidR="000728B5">
        <w:rPr>
          <w:sz w:val="20"/>
          <w:szCs w:val="20"/>
        </w:rPr>
        <w:t xml:space="preserve"> </w:t>
      </w:r>
      <w:r w:rsidR="0080410D">
        <w:rPr>
          <w:sz w:val="20"/>
          <w:szCs w:val="20"/>
        </w:rPr>
        <w:t xml:space="preserve">and $25.00 is donated by Barrington Garden Club and is awarded to the arranger of the best design in Traditional or Oriental manner.  The winner is </w:t>
      </w:r>
      <w:r w:rsidR="0080410D" w:rsidRPr="000728B5">
        <w:rPr>
          <w:b/>
          <w:sz w:val="18"/>
          <w:szCs w:val="18"/>
        </w:rPr>
        <w:t>Ann Huntoon.</w:t>
      </w:r>
    </w:p>
    <w:p w:rsidR="001C7847" w:rsidRPr="001C7847" w:rsidRDefault="001C7847" w:rsidP="00256126">
      <w:pPr>
        <w:rPr>
          <w:sz w:val="18"/>
          <w:szCs w:val="18"/>
        </w:rPr>
      </w:pPr>
    </w:p>
    <w:p w:rsidR="00621505" w:rsidRPr="001C7847" w:rsidRDefault="00621505" w:rsidP="00256126">
      <w:pPr>
        <w:rPr>
          <w:sz w:val="18"/>
          <w:szCs w:val="18"/>
        </w:rPr>
      </w:pPr>
      <w:r w:rsidRPr="00621505">
        <w:rPr>
          <w:b/>
          <w:sz w:val="20"/>
          <w:szCs w:val="20"/>
          <w:u w:val="single"/>
        </w:rPr>
        <w:t>24. RI Federation Projec</w:t>
      </w:r>
      <w:r>
        <w:rPr>
          <w:b/>
          <w:sz w:val="20"/>
          <w:szCs w:val="20"/>
          <w:u w:val="single"/>
        </w:rPr>
        <w:t>t of Merit A</w:t>
      </w:r>
      <w:r w:rsidRPr="00621505">
        <w:rPr>
          <w:b/>
          <w:sz w:val="20"/>
          <w:szCs w:val="20"/>
          <w:u w:val="single"/>
        </w:rPr>
        <w:t>ward</w:t>
      </w:r>
      <w:r w:rsidR="001C7847">
        <w:rPr>
          <w:sz w:val="18"/>
          <w:szCs w:val="18"/>
        </w:rPr>
        <w:t xml:space="preserve"> is awarded to </w:t>
      </w:r>
      <w:r w:rsidR="001C7847" w:rsidRPr="001C7847">
        <w:rPr>
          <w:b/>
          <w:sz w:val="18"/>
          <w:szCs w:val="18"/>
        </w:rPr>
        <w:t>Western Cranston Garden Club</w:t>
      </w:r>
      <w:r w:rsidR="001C7847">
        <w:rPr>
          <w:sz w:val="18"/>
          <w:szCs w:val="18"/>
        </w:rPr>
        <w:t xml:space="preserve"> </w:t>
      </w:r>
      <w:r w:rsidR="006546FD">
        <w:rPr>
          <w:sz w:val="18"/>
          <w:szCs w:val="18"/>
        </w:rPr>
        <w:t xml:space="preserve">for their three wonderful projects with </w:t>
      </w:r>
      <w:r w:rsidR="00DE1B81">
        <w:rPr>
          <w:sz w:val="18"/>
          <w:szCs w:val="18"/>
        </w:rPr>
        <w:t xml:space="preserve">fifty </w:t>
      </w:r>
      <w:r w:rsidR="008062A4">
        <w:rPr>
          <w:sz w:val="18"/>
          <w:szCs w:val="18"/>
        </w:rPr>
        <w:t>1st</w:t>
      </w:r>
      <w:r w:rsidR="006546FD">
        <w:rPr>
          <w:sz w:val="18"/>
          <w:szCs w:val="18"/>
        </w:rPr>
        <w:t xml:space="preserve"> graders at a</w:t>
      </w:r>
      <w:r w:rsidR="00DE1B81">
        <w:rPr>
          <w:sz w:val="18"/>
          <w:szCs w:val="18"/>
        </w:rPr>
        <w:t xml:space="preserve"> Cranston </w:t>
      </w:r>
      <w:r w:rsidR="006546FD">
        <w:rPr>
          <w:sz w:val="18"/>
          <w:szCs w:val="18"/>
        </w:rPr>
        <w:t xml:space="preserve">elementary school.  </w:t>
      </w:r>
    </w:p>
    <w:p w:rsidR="00621505" w:rsidRDefault="00621505" w:rsidP="00256126">
      <w:pPr>
        <w:rPr>
          <w:b/>
          <w:sz w:val="20"/>
          <w:szCs w:val="20"/>
          <w:u w:val="single"/>
        </w:rPr>
      </w:pPr>
    </w:p>
    <w:p w:rsidR="00621505" w:rsidRDefault="004824D5" w:rsidP="00256126">
      <w:pPr>
        <w:rPr>
          <w:sz w:val="18"/>
          <w:szCs w:val="18"/>
        </w:rPr>
      </w:pPr>
      <w:r>
        <w:rPr>
          <w:b/>
          <w:sz w:val="20"/>
          <w:szCs w:val="20"/>
          <w:u w:val="single"/>
        </w:rPr>
        <w:t xml:space="preserve">25. The Silver Trowel </w:t>
      </w:r>
      <w:r w:rsidR="00621505">
        <w:rPr>
          <w:b/>
          <w:sz w:val="20"/>
          <w:szCs w:val="20"/>
          <w:u w:val="single"/>
        </w:rPr>
        <w:t xml:space="preserve">Garden Tour Award </w:t>
      </w:r>
      <w:r w:rsidR="00DE1B81">
        <w:rPr>
          <w:sz w:val="20"/>
          <w:szCs w:val="20"/>
        </w:rPr>
        <w:t xml:space="preserve"> </w:t>
      </w:r>
      <w:r w:rsidR="00DE1B81" w:rsidRPr="00DE1B81">
        <w:rPr>
          <w:sz w:val="18"/>
          <w:szCs w:val="18"/>
        </w:rPr>
        <w:t>i</w:t>
      </w:r>
      <w:r w:rsidR="00621505" w:rsidRPr="00DE1B81">
        <w:rPr>
          <w:sz w:val="18"/>
          <w:szCs w:val="18"/>
        </w:rPr>
        <w:t xml:space="preserve">s </w:t>
      </w:r>
      <w:r w:rsidR="00621505">
        <w:rPr>
          <w:sz w:val="18"/>
          <w:szCs w:val="18"/>
        </w:rPr>
        <w:t xml:space="preserve">awarded to </w:t>
      </w:r>
      <w:r w:rsidR="00621505" w:rsidRPr="00621505">
        <w:rPr>
          <w:b/>
          <w:sz w:val="18"/>
          <w:szCs w:val="18"/>
        </w:rPr>
        <w:t>Quonon</w:t>
      </w:r>
      <w:r w:rsidR="00693DF8">
        <w:rPr>
          <w:b/>
          <w:sz w:val="18"/>
          <w:szCs w:val="18"/>
        </w:rPr>
        <w:t>o</w:t>
      </w:r>
      <w:r w:rsidR="00621505" w:rsidRPr="00621505">
        <w:rPr>
          <w:b/>
          <w:sz w:val="18"/>
          <w:szCs w:val="18"/>
        </w:rPr>
        <w:t>quott Garden Club</w:t>
      </w:r>
      <w:r w:rsidR="00621505">
        <w:rPr>
          <w:sz w:val="18"/>
          <w:szCs w:val="18"/>
        </w:rPr>
        <w:t xml:space="preserve"> for their wonderful garden tour</w:t>
      </w:r>
      <w:r w:rsidR="006546FD">
        <w:rPr>
          <w:sz w:val="18"/>
          <w:szCs w:val="18"/>
        </w:rPr>
        <w:t xml:space="preserve"> of six beautiful gardens in celebration of their 70</w:t>
      </w:r>
      <w:r w:rsidR="006546FD" w:rsidRPr="006546FD">
        <w:rPr>
          <w:sz w:val="18"/>
          <w:szCs w:val="18"/>
          <w:vertAlign w:val="superscript"/>
        </w:rPr>
        <w:t>th</w:t>
      </w:r>
      <w:r w:rsidR="006546FD">
        <w:rPr>
          <w:sz w:val="18"/>
          <w:szCs w:val="18"/>
        </w:rPr>
        <w:t xml:space="preserve"> anniversary. </w:t>
      </w:r>
      <w:r w:rsidR="00621505">
        <w:rPr>
          <w:sz w:val="18"/>
          <w:szCs w:val="18"/>
        </w:rPr>
        <w:t xml:space="preserve">. </w:t>
      </w:r>
    </w:p>
    <w:p w:rsidR="00621505" w:rsidRDefault="00621505" w:rsidP="00256126">
      <w:pPr>
        <w:rPr>
          <w:sz w:val="18"/>
          <w:szCs w:val="18"/>
        </w:rPr>
      </w:pPr>
    </w:p>
    <w:p w:rsidR="00621505" w:rsidRDefault="00621505" w:rsidP="00256126">
      <w:pPr>
        <w:rPr>
          <w:sz w:val="18"/>
          <w:szCs w:val="18"/>
        </w:rPr>
      </w:pPr>
      <w:r w:rsidRPr="00B00350">
        <w:rPr>
          <w:b/>
          <w:sz w:val="20"/>
          <w:szCs w:val="20"/>
          <w:u w:val="single"/>
        </w:rPr>
        <w:t>26. National Garden Week</w:t>
      </w:r>
      <w:r w:rsidR="00B00350">
        <w:rPr>
          <w:b/>
          <w:sz w:val="20"/>
          <w:szCs w:val="20"/>
          <w:u w:val="single"/>
        </w:rPr>
        <w:t xml:space="preserve"> </w:t>
      </w:r>
      <w:r w:rsidR="00B00350" w:rsidRPr="00B00350">
        <w:rPr>
          <w:sz w:val="18"/>
          <w:szCs w:val="18"/>
        </w:rPr>
        <w:t xml:space="preserve">is awarded to </w:t>
      </w:r>
      <w:r w:rsidR="00B00350" w:rsidRPr="00693DF8">
        <w:rPr>
          <w:b/>
          <w:sz w:val="18"/>
          <w:szCs w:val="18"/>
        </w:rPr>
        <w:t>Western Cranston Garden Club</w:t>
      </w:r>
      <w:r w:rsidR="00B00350" w:rsidRPr="00B00350">
        <w:rPr>
          <w:sz w:val="18"/>
          <w:szCs w:val="18"/>
        </w:rPr>
        <w:t xml:space="preserve"> who celebrated by planting annuals with the Kindergarten students</w:t>
      </w:r>
      <w:r w:rsidR="00DE1B81">
        <w:rPr>
          <w:sz w:val="18"/>
          <w:szCs w:val="18"/>
        </w:rPr>
        <w:t xml:space="preserve"> at a Cranston elementary school.  </w:t>
      </w:r>
    </w:p>
    <w:p w:rsidR="00B00350" w:rsidRDefault="00B00350" w:rsidP="00256126">
      <w:pPr>
        <w:rPr>
          <w:sz w:val="18"/>
          <w:szCs w:val="18"/>
        </w:rPr>
      </w:pPr>
    </w:p>
    <w:p w:rsidR="00B00350" w:rsidRDefault="00B00350" w:rsidP="00256126">
      <w:pPr>
        <w:rPr>
          <w:sz w:val="18"/>
          <w:szCs w:val="18"/>
        </w:rPr>
      </w:pPr>
      <w:r w:rsidRPr="00B00350">
        <w:rPr>
          <w:b/>
          <w:sz w:val="20"/>
          <w:szCs w:val="20"/>
          <w:u w:val="single"/>
        </w:rPr>
        <w:t xml:space="preserve">27. Newsletter Award </w:t>
      </w:r>
      <w:r w:rsidRPr="00B00350">
        <w:rPr>
          <w:sz w:val="18"/>
          <w:szCs w:val="18"/>
        </w:rPr>
        <w:t>Newsletters are a wonderful way for clubs to kee</w:t>
      </w:r>
      <w:r>
        <w:rPr>
          <w:sz w:val="18"/>
          <w:szCs w:val="18"/>
        </w:rPr>
        <w:t>p members updated on National, Regional, RIFG and club a</w:t>
      </w:r>
      <w:r w:rsidRPr="00B00350">
        <w:rPr>
          <w:sz w:val="18"/>
          <w:szCs w:val="18"/>
        </w:rPr>
        <w:t>ctivities.  The winners are</w:t>
      </w:r>
      <w:r>
        <w:rPr>
          <w:sz w:val="18"/>
          <w:szCs w:val="18"/>
        </w:rPr>
        <w:t>:</w:t>
      </w:r>
    </w:p>
    <w:p w:rsidR="004824D5" w:rsidRDefault="004824D5" w:rsidP="00256126">
      <w:pPr>
        <w:rPr>
          <w:sz w:val="18"/>
          <w:szCs w:val="18"/>
        </w:rPr>
      </w:pPr>
    </w:p>
    <w:p w:rsidR="00B00350" w:rsidRDefault="00B00350" w:rsidP="00256126">
      <w:pPr>
        <w:rPr>
          <w:sz w:val="18"/>
          <w:szCs w:val="18"/>
        </w:rPr>
      </w:pPr>
      <w:r>
        <w:rPr>
          <w:sz w:val="18"/>
          <w:szCs w:val="18"/>
        </w:rPr>
        <w:t xml:space="preserve">Class </w:t>
      </w:r>
      <w:r w:rsidR="004824D5">
        <w:rPr>
          <w:sz w:val="18"/>
          <w:szCs w:val="18"/>
        </w:rPr>
        <w:t xml:space="preserve">2 </w:t>
      </w:r>
      <w:r w:rsidR="004824D5" w:rsidRPr="004824D5">
        <w:rPr>
          <w:b/>
          <w:sz w:val="18"/>
          <w:szCs w:val="18"/>
        </w:rPr>
        <w:t>Hameho Garden Club</w:t>
      </w:r>
    </w:p>
    <w:p w:rsidR="004824D5" w:rsidRDefault="004824D5" w:rsidP="00256126">
      <w:pPr>
        <w:rPr>
          <w:sz w:val="18"/>
          <w:szCs w:val="18"/>
        </w:rPr>
      </w:pPr>
      <w:r>
        <w:rPr>
          <w:sz w:val="18"/>
          <w:szCs w:val="18"/>
        </w:rPr>
        <w:t xml:space="preserve">Class 3 </w:t>
      </w:r>
      <w:r w:rsidRPr="004824D5">
        <w:rPr>
          <w:b/>
          <w:sz w:val="18"/>
          <w:szCs w:val="18"/>
        </w:rPr>
        <w:t>Quononoquott Garden Club</w:t>
      </w:r>
      <w:r>
        <w:rPr>
          <w:sz w:val="18"/>
          <w:szCs w:val="18"/>
        </w:rPr>
        <w:t xml:space="preserve"> </w:t>
      </w:r>
    </w:p>
    <w:p w:rsidR="004824D5" w:rsidRDefault="004824D5" w:rsidP="00256126">
      <w:pPr>
        <w:rPr>
          <w:sz w:val="18"/>
          <w:szCs w:val="18"/>
        </w:rPr>
      </w:pPr>
      <w:r>
        <w:rPr>
          <w:sz w:val="18"/>
          <w:szCs w:val="18"/>
        </w:rPr>
        <w:t xml:space="preserve">Class 4 </w:t>
      </w:r>
      <w:r w:rsidRPr="004824D5">
        <w:rPr>
          <w:b/>
          <w:sz w:val="18"/>
          <w:szCs w:val="18"/>
        </w:rPr>
        <w:t>Gentian Garden Club</w:t>
      </w:r>
      <w:r>
        <w:rPr>
          <w:sz w:val="18"/>
          <w:szCs w:val="18"/>
        </w:rPr>
        <w:t xml:space="preserve"> </w:t>
      </w:r>
    </w:p>
    <w:p w:rsidR="004824D5" w:rsidRDefault="004824D5" w:rsidP="00256126">
      <w:pPr>
        <w:rPr>
          <w:sz w:val="18"/>
          <w:szCs w:val="18"/>
        </w:rPr>
      </w:pPr>
      <w:r>
        <w:rPr>
          <w:sz w:val="18"/>
          <w:szCs w:val="18"/>
        </w:rPr>
        <w:t xml:space="preserve">Class 6 </w:t>
      </w:r>
      <w:r w:rsidRPr="004824D5">
        <w:rPr>
          <w:b/>
          <w:sz w:val="18"/>
          <w:szCs w:val="18"/>
        </w:rPr>
        <w:t>Barrington Garden Club</w:t>
      </w:r>
      <w:r>
        <w:rPr>
          <w:sz w:val="18"/>
          <w:szCs w:val="18"/>
        </w:rPr>
        <w:t xml:space="preserve"> </w:t>
      </w:r>
    </w:p>
    <w:p w:rsidR="00B00350" w:rsidRPr="0085106D" w:rsidRDefault="00B00350" w:rsidP="00256126">
      <w:pPr>
        <w:rPr>
          <w:sz w:val="18"/>
          <w:szCs w:val="18"/>
        </w:rPr>
      </w:pPr>
      <w:r w:rsidRPr="00B00350">
        <w:rPr>
          <w:b/>
          <w:sz w:val="20"/>
          <w:szCs w:val="20"/>
          <w:u w:val="single"/>
        </w:rPr>
        <w:lastRenderedPageBreak/>
        <w:t xml:space="preserve">28. </w:t>
      </w:r>
      <w:r w:rsidRPr="0085106D">
        <w:rPr>
          <w:b/>
          <w:sz w:val="20"/>
          <w:szCs w:val="20"/>
          <w:u w:val="single"/>
        </w:rPr>
        <w:t xml:space="preserve">Pollinator </w:t>
      </w:r>
      <w:r w:rsidR="00695E77" w:rsidRPr="0085106D">
        <w:rPr>
          <w:b/>
          <w:sz w:val="20"/>
          <w:szCs w:val="20"/>
          <w:u w:val="single"/>
        </w:rPr>
        <w:t>Award</w:t>
      </w:r>
      <w:r w:rsidR="00695E77" w:rsidRPr="00B00350">
        <w:rPr>
          <w:sz w:val="20"/>
          <w:szCs w:val="20"/>
        </w:rPr>
        <w:t xml:space="preserve"> is</w:t>
      </w:r>
      <w:r w:rsidRPr="00B00350">
        <w:rPr>
          <w:sz w:val="18"/>
          <w:szCs w:val="18"/>
        </w:rPr>
        <w:t xml:space="preserve"> awarded to </w:t>
      </w:r>
      <w:r w:rsidRPr="00B00350">
        <w:rPr>
          <w:b/>
          <w:sz w:val="18"/>
          <w:szCs w:val="18"/>
        </w:rPr>
        <w:t>Quononoquott Garden Club</w:t>
      </w:r>
      <w:r>
        <w:rPr>
          <w:b/>
          <w:sz w:val="18"/>
          <w:szCs w:val="18"/>
        </w:rPr>
        <w:t xml:space="preserve"> </w:t>
      </w:r>
      <w:r w:rsidR="0085106D" w:rsidRPr="0085106D">
        <w:rPr>
          <w:sz w:val="18"/>
          <w:szCs w:val="18"/>
        </w:rPr>
        <w:t>f</w:t>
      </w:r>
      <w:r w:rsidR="0085106D">
        <w:rPr>
          <w:sz w:val="18"/>
          <w:szCs w:val="18"/>
        </w:rPr>
        <w:t>o</w:t>
      </w:r>
      <w:r w:rsidR="0085106D" w:rsidRPr="0085106D">
        <w:rPr>
          <w:sz w:val="18"/>
          <w:szCs w:val="18"/>
        </w:rPr>
        <w:t xml:space="preserve">r their </w:t>
      </w:r>
      <w:r w:rsidR="0085106D">
        <w:rPr>
          <w:sz w:val="18"/>
          <w:szCs w:val="18"/>
        </w:rPr>
        <w:t xml:space="preserve">enhancing a previously planted garden with </w:t>
      </w:r>
      <w:r w:rsidR="00226792">
        <w:rPr>
          <w:sz w:val="18"/>
          <w:szCs w:val="18"/>
        </w:rPr>
        <w:t>native flowering plants and bee</w:t>
      </w:r>
      <w:r w:rsidR="0085106D">
        <w:rPr>
          <w:sz w:val="18"/>
          <w:szCs w:val="18"/>
        </w:rPr>
        <w:t xml:space="preserve">–friendly perennials.  </w:t>
      </w:r>
    </w:p>
    <w:p w:rsidR="00DE1B81" w:rsidRDefault="00DE1B81" w:rsidP="0085106D">
      <w:pPr>
        <w:rPr>
          <w:b/>
          <w:sz w:val="20"/>
          <w:szCs w:val="20"/>
          <w:u w:val="single"/>
        </w:rPr>
      </w:pPr>
    </w:p>
    <w:p w:rsidR="00D82CA1" w:rsidRDefault="004D29CD" w:rsidP="0085106D">
      <w:pPr>
        <w:rPr>
          <w:sz w:val="18"/>
          <w:szCs w:val="18"/>
        </w:rPr>
      </w:pPr>
      <w:r>
        <w:rPr>
          <w:b/>
          <w:sz w:val="20"/>
          <w:szCs w:val="20"/>
          <w:u w:val="single"/>
        </w:rPr>
        <w:t>29. Website Award</w:t>
      </w:r>
      <w:r>
        <w:rPr>
          <w:sz w:val="20"/>
          <w:szCs w:val="20"/>
        </w:rPr>
        <w:t xml:space="preserve"> </w:t>
      </w:r>
      <w:r w:rsidRPr="004D29CD">
        <w:rPr>
          <w:b/>
          <w:sz w:val="18"/>
          <w:szCs w:val="18"/>
        </w:rPr>
        <w:t>Plum Beach Garden</w:t>
      </w:r>
      <w:r>
        <w:rPr>
          <w:sz w:val="18"/>
          <w:szCs w:val="18"/>
        </w:rPr>
        <w:t xml:space="preserve"> </w:t>
      </w:r>
      <w:r>
        <w:rPr>
          <w:b/>
          <w:sz w:val="18"/>
          <w:szCs w:val="18"/>
        </w:rPr>
        <w:t>C</w:t>
      </w:r>
      <w:r w:rsidRPr="004D29CD">
        <w:rPr>
          <w:b/>
          <w:sz w:val="18"/>
          <w:szCs w:val="18"/>
        </w:rPr>
        <w:t>lub</w:t>
      </w:r>
      <w:r w:rsidR="00830157">
        <w:rPr>
          <w:sz w:val="18"/>
          <w:szCs w:val="18"/>
        </w:rPr>
        <w:t xml:space="preserve"> wins this award for their beautiful, professional, i</w:t>
      </w:r>
      <w:r>
        <w:rPr>
          <w:sz w:val="18"/>
          <w:szCs w:val="18"/>
        </w:rPr>
        <w:t xml:space="preserve">nformative and easy to navigate website. </w:t>
      </w:r>
    </w:p>
    <w:p w:rsidR="004D29CD" w:rsidRDefault="004D29CD" w:rsidP="0085106D">
      <w:pPr>
        <w:rPr>
          <w:sz w:val="18"/>
          <w:szCs w:val="18"/>
        </w:rPr>
      </w:pPr>
    </w:p>
    <w:p w:rsidR="004D29CD" w:rsidRPr="00353F91" w:rsidRDefault="00353F91" w:rsidP="0085106D">
      <w:pPr>
        <w:rPr>
          <w:sz w:val="18"/>
          <w:szCs w:val="18"/>
        </w:rPr>
      </w:pPr>
      <w:r w:rsidRPr="00353F91">
        <w:rPr>
          <w:b/>
          <w:sz w:val="20"/>
          <w:szCs w:val="20"/>
          <w:u w:val="single"/>
        </w:rPr>
        <w:t>30. Decoration of a Historic Building</w:t>
      </w:r>
      <w:r>
        <w:rPr>
          <w:b/>
          <w:sz w:val="20"/>
          <w:szCs w:val="20"/>
          <w:u w:val="single"/>
        </w:rPr>
        <w:t xml:space="preserve"> </w:t>
      </w:r>
      <w:r>
        <w:rPr>
          <w:sz w:val="18"/>
          <w:szCs w:val="18"/>
        </w:rPr>
        <w:t xml:space="preserve">is </w:t>
      </w:r>
      <w:r w:rsidR="00463EB5">
        <w:rPr>
          <w:sz w:val="18"/>
          <w:szCs w:val="18"/>
        </w:rPr>
        <w:t>awarded</w:t>
      </w:r>
      <w:r>
        <w:rPr>
          <w:sz w:val="18"/>
          <w:szCs w:val="18"/>
        </w:rPr>
        <w:t xml:space="preserve"> to </w:t>
      </w:r>
      <w:r w:rsidRPr="00693DF8">
        <w:rPr>
          <w:b/>
          <w:sz w:val="18"/>
          <w:szCs w:val="18"/>
        </w:rPr>
        <w:t>Western Cranston Garden Club</w:t>
      </w:r>
      <w:r>
        <w:rPr>
          <w:sz w:val="18"/>
          <w:szCs w:val="18"/>
        </w:rPr>
        <w:t xml:space="preserve"> for decorating the historic Sprague Mansion.  </w:t>
      </w:r>
      <w:r w:rsidR="00830157">
        <w:rPr>
          <w:sz w:val="18"/>
          <w:szCs w:val="18"/>
        </w:rPr>
        <w:t>The m</w:t>
      </w:r>
      <w:r w:rsidR="00C26F21">
        <w:rPr>
          <w:sz w:val="18"/>
          <w:szCs w:val="18"/>
        </w:rPr>
        <w:t>ansion</w:t>
      </w:r>
      <w:r>
        <w:rPr>
          <w:sz w:val="18"/>
          <w:szCs w:val="18"/>
        </w:rPr>
        <w:t xml:space="preserve"> was decorated with beautiful wreaths, </w:t>
      </w:r>
      <w:r w:rsidR="00C26F21">
        <w:rPr>
          <w:sz w:val="18"/>
          <w:szCs w:val="18"/>
        </w:rPr>
        <w:t>garland, swags</w:t>
      </w:r>
      <w:r>
        <w:rPr>
          <w:sz w:val="18"/>
          <w:szCs w:val="18"/>
        </w:rPr>
        <w:t xml:space="preserve"> and arrangements </w:t>
      </w:r>
      <w:r w:rsidR="00C26F21">
        <w:rPr>
          <w:sz w:val="18"/>
          <w:szCs w:val="18"/>
        </w:rPr>
        <w:t xml:space="preserve">for the December Holidays.  </w:t>
      </w:r>
    </w:p>
    <w:p w:rsidR="00D82CA1" w:rsidRDefault="00D82CA1" w:rsidP="00374ADD">
      <w:pPr>
        <w:pStyle w:val="ListParagraph"/>
        <w:rPr>
          <w:sz w:val="18"/>
          <w:szCs w:val="18"/>
        </w:rPr>
      </w:pPr>
    </w:p>
    <w:p w:rsidR="00DE1B81" w:rsidRDefault="00DE1B81" w:rsidP="00374ADD">
      <w:pPr>
        <w:pStyle w:val="ListParagraph"/>
        <w:rPr>
          <w:sz w:val="18"/>
          <w:szCs w:val="18"/>
        </w:rPr>
      </w:pPr>
    </w:p>
    <w:p w:rsidR="00DE1B81" w:rsidRDefault="00DE1B81" w:rsidP="00374ADD">
      <w:pPr>
        <w:pStyle w:val="ListParagraph"/>
        <w:rPr>
          <w:sz w:val="18"/>
          <w:szCs w:val="18"/>
        </w:rPr>
      </w:pPr>
    </w:p>
    <w:p w:rsidR="009E4138" w:rsidRPr="00A208EE" w:rsidRDefault="009E4138" w:rsidP="009E4138">
      <w:pPr>
        <w:rPr>
          <w:sz w:val="18"/>
          <w:szCs w:val="18"/>
        </w:rPr>
      </w:pPr>
      <w:r>
        <w:rPr>
          <w:b/>
          <w:sz w:val="20"/>
          <w:szCs w:val="20"/>
          <w:u w:val="single"/>
        </w:rPr>
        <w:t>Member of Honor A</w:t>
      </w:r>
      <w:r w:rsidRPr="00A208EE">
        <w:rPr>
          <w:b/>
          <w:sz w:val="20"/>
          <w:szCs w:val="20"/>
          <w:u w:val="single"/>
        </w:rPr>
        <w:t>ward</w:t>
      </w:r>
      <w:r>
        <w:rPr>
          <w:b/>
          <w:sz w:val="20"/>
          <w:szCs w:val="20"/>
          <w:u w:val="single"/>
        </w:rPr>
        <w:t xml:space="preserve"> </w:t>
      </w:r>
      <w:r w:rsidRPr="006546FD">
        <w:rPr>
          <w:sz w:val="20"/>
          <w:szCs w:val="20"/>
        </w:rPr>
        <w:t xml:space="preserve">RIFGC </w:t>
      </w:r>
      <w:r>
        <w:rPr>
          <w:sz w:val="18"/>
          <w:szCs w:val="18"/>
        </w:rPr>
        <w:t xml:space="preserve">is proud to Honor </w:t>
      </w:r>
      <w:r w:rsidRPr="00A208EE">
        <w:rPr>
          <w:b/>
          <w:sz w:val="18"/>
          <w:szCs w:val="18"/>
        </w:rPr>
        <w:t>Clara Ruzzo</w:t>
      </w:r>
      <w:r>
        <w:rPr>
          <w:sz w:val="18"/>
          <w:szCs w:val="18"/>
        </w:rPr>
        <w:t xml:space="preserve"> as </w:t>
      </w:r>
      <w:r w:rsidR="00DE1B81">
        <w:rPr>
          <w:sz w:val="18"/>
          <w:szCs w:val="18"/>
        </w:rPr>
        <w:t>its</w:t>
      </w:r>
      <w:r>
        <w:rPr>
          <w:sz w:val="18"/>
          <w:szCs w:val="18"/>
        </w:rPr>
        <w:t xml:space="preserve"> member of Honor for 2019.  Clara was nominated by Western Cranston Garden Club for her passion </w:t>
      </w:r>
      <w:r w:rsidR="00DE1B81">
        <w:rPr>
          <w:sz w:val="18"/>
          <w:szCs w:val="18"/>
        </w:rPr>
        <w:t>in club activities</w:t>
      </w:r>
      <w:r>
        <w:rPr>
          <w:sz w:val="18"/>
          <w:szCs w:val="18"/>
        </w:rPr>
        <w:t xml:space="preserve"> and her community. </w:t>
      </w:r>
    </w:p>
    <w:p w:rsidR="009E4138" w:rsidRDefault="009E4138" w:rsidP="009E4138">
      <w:pPr>
        <w:rPr>
          <w:sz w:val="18"/>
          <w:szCs w:val="18"/>
        </w:rPr>
      </w:pPr>
    </w:p>
    <w:p w:rsidR="009E4138" w:rsidRDefault="009E4138" w:rsidP="009E4138">
      <w:pPr>
        <w:rPr>
          <w:sz w:val="18"/>
          <w:szCs w:val="18"/>
        </w:rPr>
      </w:pPr>
    </w:p>
    <w:p w:rsidR="009E4138" w:rsidRDefault="009E4138" w:rsidP="009E4138">
      <w:pPr>
        <w:rPr>
          <w:b/>
          <w:sz w:val="20"/>
          <w:szCs w:val="20"/>
          <w:u w:val="single"/>
        </w:rPr>
      </w:pPr>
      <w:r w:rsidRPr="009F7535">
        <w:rPr>
          <w:b/>
          <w:sz w:val="20"/>
          <w:szCs w:val="20"/>
          <w:u w:val="single"/>
        </w:rPr>
        <w:t>Club Anniversaries</w:t>
      </w:r>
    </w:p>
    <w:p w:rsidR="009E4138" w:rsidRDefault="009E4138" w:rsidP="009E4138">
      <w:pPr>
        <w:rPr>
          <w:sz w:val="18"/>
          <w:szCs w:val="18"/>
        </w:rPr>
      </w:pPr>
      <w:r>
        <w:rPr>
          <w:sz w:val="18"/>
          <w:szCs w:val="18"/>
        </w:rPr>
        <w:t>70 years Quononoquott Garden Club</w:t>
      </w:r>
    </w:p>
    <w:p w:rsidR="009E4138" w:rsidRPr="009F7535" w:rsidRDefault="009E4138" w:rsidP="009E4138">
      <w:pPr>
        <w:rPr>
          <w:sz w:val="18"/>
          <w:szCs w:val="18"/>
        </w:rPr>
      </w:pPr>
      <w:r>
        <w:rPr>
          <w:sz w:val="18"/>
          <w:szCs w:val="18"/>
        </w:rPr>
        <w:t xml:space="preserve">85 years Rehoboth Garden Club </w:t>
      </w:r>
    </w:p>
    <w:p w:rsidR="00A208EE" w:rsidRDefault="009E4138" w:rsidP="009E4138">
      <w:pPr>
        <w:rPr>
          <w:sz w:val="18"/>
          <w:szCs w:val="18"/>
        </w:rPr>
      </w:pPr>
      <w:r>
        <w:tab/>
      </w:r>
      <w:r>
        <w:tab/>
      </w:r>
      <w:r>
        <w:tab/>
      </w:r>
      <w:r>
        <w:tab/>
      </w:r>
    </w:p>
    <w:p w:rsidR="00A208EE" w:rsidRDefault="00A208EE" w:rsidP="00A208EE">
      <w:pPr>
        <w:rPr>
          <w:sz w:val="18"/>
          <w:szCs w:val="18"/>
        </w:rPr>
      </w:pPr>
    </w:p>
    <w:p w:rsidR="00A208EE" w:rsidRDefault="00A208EE" w:rsidP="00A208EE">
      <w:pPr>
        <w:rPr>
          <w:sz w:val="18"/>
          <w:szCs w:val="18"/>
        </w:rPr>
      </w:pPr>
    </w:p>
    <w:p w:rsidR="00A208EE" w:rsidRDefault="00A208EE" w:rsidP="00A208EE">
      <w:pPr>
        <w:rPr>
          <w:sz w:val="18"/>
          <w:szCs w:val="18"/>
        </w:rPr>
      </w:pPr>
    </w:p>
    <w:p w:rsidR="00A208EE" w:rsidRDefault="00A208EE" w:rsidP="00A208EE">
      <w:pPr>
        <w:rPr>
          <w:sz w:val="18"/>
          <w:szCs w:val="18"/>
        </w:rPr>
      </w:pPr>
    </w:p>
    <w:p w:rsidR="00A208EE" w:rsidRDefault="00A208EE" w:rsidP="00A208EE">
      <w:pPr>
        <w:rPr>
          <w:sz w:val="18"/>
          <w:szCs w:val="18"/>
        </w:rPr>
      </w:pPr>
    </w:p>
    <w:p w:rsidR="00A208EE" w:rsidRDefault="00A208EE" w:rsidP="00A208EE">
      <w:pPr>
        <w:rPr>
          <w:sz w:val="18"/>
          <w:szCs w:val="18"/>
        </w:rPr>
      </w:pPr>
    </w:p>
    <w:p w:rsidR="00A208EE" w:rsidRDefault="00A208EE" w:rsidP="00A208EE">
      <w:pPr>
        <w:rPr>
          <w:sz w:val="18"/>
          <w:szCs w:val="18"/>
        </w:rPr>
      </w:pPr>
    </w:p>
    <w:p w:rsidR="00A208EE" w:rsidRDefault="00A208EE" w:rsidP="00A208EE">
      <w:pPr>
        <w:rPr>
          <w:sz w:val="18"/>
          <w:szCs w:val="18"/>
        </w:rPr>
      </w:pPr>
    </w:p>
    <w:p w:rsidR="00A208EE" w:rsidRDefault="00A208EE" w:rsidP="00A208EE">
      <w:pPr>
        <w:rPr>
          <w:sz w:val="18"/>
          <w:szCs w:val="18"/>
        </w:rPr>
      </w:pPr>
    </w:p>
    <w:p w:rsidR="00A208EE" w:rsidRDefault="00A208EE" w:rsidP="00A208EE">
      <w:pPr>
        <w:rPr>
          <w:sz w:val="18"/>
          <w:szCs w:val="18"/>
        </w:rPr>
      </w:pPr>
    </w:p>
    <w:p w:rsidR="00A208EE" w:rsidRDefault="00A208EE" w:rsidP="00A208EE">
      <w:pPr>
        <w:rPr>
          <w:sz w:val="18"/>
          <w:szCs w:val="18"/>
        </w:rPr>
      </w:pPr>
    </w:p>
    <w:p w:rsidR="00A208EE" w:rsidRDefault="00A208EE" w:rsidP="00A208EE">
      <w:pPr>
        <w:rPr>
          <w:sz w:val="18"/>
          <w:szCs w:val="18"/>
        </w:rPr>
      </w:pPr>
    </w:p>
    <w:p w:rsidR="00A208EE" w:rsidRDefault="00A208EE" w:rsidP="00A208EE">
      <w:pPr>
        <w:rPr>
          <w:sz w:val="18"/>
          <w:szCs w:val="18"/>
        </w:rPr>
      </w:pPr>
    </w:p>
    <w:p w:rsidR="00103571" w:rsidRDefault="00103571" w:rsidP="00A208EE">
      <w:pPr>
        <w:rPr>
          <w:sz w:val="18"/>
          <w:szCs w:val="18"/>
        </w:rPr>
      </w:pPr>
    </w:p>
    <w:p w:rsidR="00103571" w:rsidRDefault="00103571" w:rsidP="00A208EE">
      <w:pPr>
        <w:rPr>
          <w:sz w:val="18"/>
          <w:szCs w:val="18"/>
        </w:rPr>
      </w:pPr>
    </w:p>
    <w:p w:rsidR="00103571" w:rsidRDefault="00103571" w:rsidP="00A208EE">
      <w:pPr>
        <w:rPr>
          <w:sz w:val="18"/>
          <w:szCs w:val="18"/>
        </w:rPr>
      </w:pPr>
    </w:p>
    <w:p w:rsidR="00103571" w:rsidRDefault="00103571" w:rsidP="00A208EE">
      <w:pPr>
        <w:rPr>
          <w:sz w:val="18"/>
          <w:szCs w:val="18"/>
        </w:rPr>
      </w:pPr>
    </w:p>
    <w:p w:rsidR="00103571" w:rsidRDefault="00103571" w:rsidP="00A208EE">
      <w:pPr>
        <w:rPr>
          <w:sz w:val="18"/>
          <w:szCs w:val="18"/>
        </w:rPr>
      </w:pPr>
    </w:p>
    <w:p w:rsidR="00103571" w:rsidRDefault="00103571" w:rsidP="00A208EE">
      <w:pPr>
        <w:rPr>
          <w:sz w:val="18"/>
          <w:szCs w:val="18"/>
        </w:rPr>
      </w:pPr>
    </w:p>
    <w:p w:rsidR="00103571" w:rsidRDefault="00103571" w:rsidP="00A208EE">
      <w:pPr>
        <w:rPr>
          <w:sz w:val="18"/>
          <w:szCs w:val="18"/>
        </w:rPr>
      </w:pPr>
    </w:p>
    <w:p w:rsidR="00103571" w:rsidRDefault="00103571" w:rsidP="00A208EE">
      <w:pPr>
        <w:rPr>
          <w:sz w:val="18"/>
          <w:szCs w:val="18"/>
        </w:rPr>
      </w:pPr>
    </w:p>
    <w:p w:rsidR="00103571" w:rsidRDefault="00103571" w:rsidP="00A208EE">
      <w:pPr>
        <w:rPr>
          <w:sz w:val="18"/>
          <w:szCs w:val="18"/>
        </w:rPr>
      </w:pPr>
    </w:p>
    <w:p w:rsidR="00103571" w:rsidRDefault="00103571" w:rsidP="00A208EE">
      <w:pPr>
        <w:rPr>
          <w:sz w:val="18"/>
          <w:szCs w:val="18"/>
        </w:rPr>
      </w:pPr>
    </w:p>
    <w:p w:rsidR="00103571" w:rsidRDefault="00103571" w:rsidP="00A208EE">
      <w:pPr>
        <w:rPr>
          <w:sz w:val="18"/>
          <w:szCs w:val="18"/>
        </w:rPr>
      </w:pPr>
    </w:p>
    <w:p w:rsidR="00103571" w:rsidRDefault="00103571" w:rsidP="00A208EE">
      <w:pPr>
        <w:rPr>
          <w:sz w:val="18"/>
          <w:szCs w:val="18"/>
        </w:rPr>
      </w:pPr>
    </w:p>
    <w:p w:rsidR="00103571" w:rsidRDefault="00103571"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555AAD" w:rsidRDefault="00555AAD" w:rsidP="00A208EE">
      <w:pPr>
        <w:rPr>
          <w:sz w:val="18"/>
          <w:szCs w:val="18"/>
        </w:rPr>
      </w:pPr>
    </w:p>
    <w:p w:rsidR="00103571" w:rsidRDefault="009E4138" w:rsidP="00A208EE">
      <w:pPr>
        <w:rPr>
          <w:sz w:val="18"/>
          <w:szCs w:val="18"/>
        </w:rPr>
      </w:pPr>
      <w:r>
        <w:rPr>
          <w:sz w:val="18"/>
          <w:szCs w:val="18"/>
        </w:rPr>
        <w:t xml:space="preserve">The awards program affords National Garden Clubs, Inc. and RIFGC an opportunity to express their appreciation and support for all clubs’ projects that were completed or were in process during the past year.  By honoring our clubs, we hope to promote growth and stimulate our members to plan their programs and activities for the coming year in accordance with the objectives of our organizations.  This year’s Books of Evidence attest to the abilities and talent of our clubs.  The Awards Committee congratulates the winners, thanks all who applied for an award this year, and encourages even more clubs to submit entries next year.  </w:t>
      </w:r>
    </w:p>
    <w:p w:rsidR="00BA4F6E" w:rsidRPr="00BA4F6E" w:rsidRDefault="00BA4F6E" w:rsidP="00BA4F6E">
      <w:pPr>
        <w:pStyle w:val="ListParagraph"/>
        <w:jc w:val="center"/>
        <w:rPr>
          <w:rFonts w:ascii="Verdana" w:hAnsi="Verdana"/>
          <w:b/>
          <w:sz w:val="24"/>
          <w:szCs w:val="24"/>
        </w:rPr>
      </w:pPr>
      <w:r w:rsidRPr="00BA4F6E">
        <w:rPr>
          <w:rFonts w:ascii="Verdana" w:hAnsi="Verdana"/>
          <w:b/>
          <w:sz w:val="24"/>
          <w:szCs w:val="24"/>
        </w:rPr>
        <w:lastRenderedPageBreak/>
        <w:t>90</w:t>
      </w:r>
      <w:r w:rsidRPr="00BA4F6E">
        <w:rPr>
          <w:rFonts w:ascii="Verdana" w:hAnsi="Verdana"/>
          <w:b/>
          <w:sz w:val="24"/>
          <w:szCs w:val="24"/>
          <w:vertAlign w:val="superscript"/>
        </w:rPr>
        <w:t>TH</w:t>
      </w:r>
      <w:r w:rsidRPr="00BA4F6E">
        <w:rPr>
          <w:rFonts w:ascii="Verdana" w:hAnsi="Verdana"/>
          <w:b/>
          <w:sz w:val="24"/>
          <w:szCs w:val="24"/>
        </w:rPr>
        <w:t xml:space="preserve"> Anniversary</w:t>
      </w:r>
    </w:p>
    <w:p w:rsidR="00BA4F6E" w:rsidRPr="00BA4F6E" w:rsidRDefault="00BA4F6E" w:rsidP="00BA4F6E">
      <w:pPr>
        <w:pStyle w:val="ListParagraph"/>
        <w:jc w:val="center"/>
        <w:rPr>
          <w:rFonts w:ascii="Verdana" w:hAnsi="Verdana"/>
          <w:b/>
          <w:sz w:val="24"/>
          <w:szCs w:val="24"/>
        </w:rPr>
      </w:pPr>
      <w:r w:rsidRPr="00BA4F6E">
        <w:rPr>
          <w:rFonts w:ascii="Verdana" w:hAnsi="Verdana"/>
          <w:b/>
          <w:sz w:val="24"/>
          <w:szCs w:val="24"/>
        </w:rPr>
        <w:t>Awards Ceremony</w:t>
      </w:r>
    </w:p>
    <w:p w:rsidR="00BA4F6E" w:rsidRPr="00BA4F6E" w:rsidRDefault="00BA4F6E" w:rsidP="00BA4F6E">
      <w:pPr>
        <w:pStyle w:val="ListParagraph"/>
        <w:jc w:val="center"/>
        <w:rPr>
          <w:rFonts w:ascii="Verdana" w:hAnsi="Verdana"/>
          <w:b/>
          <w:sz w:val="24"/>
          <w:szCs w:val="24"/>
        </w:rPr>
      </w:pPr>
    </w:p>
    <w:p w:rsidR="00BA4F6E" w:rsidRPr="00BA4F6E" w:rsidRDefault="00121138" w:rsidP="00BA4F6E">
      <w:pPr>
        <w:pStyle w:val="ListParagraph"/>
        <w:jc w:val="center"/>
        <w:rPr>
          <w:rFonts w:ascii="Verdana" w:hAnsi="Verdana"/>
          <w:b/>
          <w:sz w:val="24"/>
          <w:szCs w:val="24"/>
        </w:rPr>
      </w:pPr>
      <w:r>
        <w:rPr>
          <w:rFonts w:ascii="Verdana" w:hAnsi="Verdana"/>
          <w:b/>
          <w:sz w:val="24"/>
          <w:szCs w:val="24"/>
        </w:rPr>
        <w:t>June 4</w:t>
      </w:r>
      <w:r w:rsidR="00DE1B81">
        <w:rPr>
          <w:rFonts w:ascii="Verdana" w:hAnsi="Verdana"/>
          <w:b/>
          <w:sz w:val="24"/>
          <w:szCs w:val="24"/>
        </w:rPr>
        <w:t>,</w:t>
      </w:r>
      <w:r w:rsidR="00BA4F6E" w:rsidRPr="00BA4F6E">
        <w:rPr>
          <w:rFonts w:ascii="Verdana" w:hAnsi="Verdana"/>
          <w:b/>
          <w:sz w:val="24"/>
          <w:szCs w:val="24"/>
        </w:rPr>
        <w:t xml:space="preserve"> 2020</w:t>
      </w:r>
    </w:p>
    <w:p w:rsidR="00BA4F6E" w:rsidRPr="00BA4F6E" w:rsidRDefault="00BA4F6E" w:rsidP="00BA4F6E">
      <w:pPr>
        <w:pStyle w:val="ListParagraph"/>
        <w:jc w:val="center"/>
        <w:rPr>
          <w:rFonts w:ascii="Verdana" w:hAnsi="Verdana"/>
          <w:b/>
          <w:i/>
          <w:sz w:val="24"/>
          <w:szCs w:val="24"/>
        </w:rPr>
      </w:pPr>
    </w:p>
    <w:p w:rsidR="00BA4F6E" w:rsidRPr="00BA4F6E" w:rsidRDefault="00BA4F6E" w:rsidP="00BA4F6E">
      <w:pPr>
        <w:pStyle w:val="ListParagraph"/>
        <w:jc w:val="center"/>
        <w:rPr>
          <w:rFonts w:ascii="Verdana" w:hAnsi="Verdana"/>
          <w:b/>
          <w:i/>
          <w:sz w:val="24"/>
          <w:szCs w:val="24"/>
        </w:rPr>
      </w:pPr>
      <w:r w:rsidRPr="00BA4F6E">
        <w:rPr>
          <w:rFonts w:ascii="Verdana" w:hAnsi="Verdana"/>
          <w:b/>
          <w:i/>
          <w:noProof/>
          <w:sz w:val="24"/>
          <w:szCs w:val="24"/>
        </w:rPr>
        <w:drawing>
          <wp:inline distT="0" distB="0" distL="0" distR="0" wp14:anchorId="55B092BC" wp14:editId="71FA2AE2">
            <wp:extent cx="1536192" cy="1828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fgc logo from ver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6192" cy="1828800"/>
                    </a:xfrm>
                    <a:prstGeom prst="rect">
                      <a:avLst/>
                    </a:prstGeom>
                  </pic:spPr>
                </pic:pic>
              </a:graphicData>
            </a:graphic>
          </wp:inline>
        </w:drawing>
      </w:r>
    </w:p>
    <w:p w:rsidR="00BA4F6E" w:rsidRPr="00BA4F6E" w:rsidRDefault="00BA4F6E" w:rsidP="00BA4F6E">
      <w:pPr>
        <w:pStyle w:val="ListParagraph"/>
        <w:jc w:val="center"/>
        <w:rPr>
          <w:rFonts w:ascii="Verdana" w:hAnsi="Verdana"/>
          <w:b/>
          <w:sz w:val="24"/>
          <w:szCs w:val="24"/>
        </w:rPr>
      </w:pPr>
      <w:r w:rsidRPr="00BA4F6E">
        <w:rPr>
          <w:rFonts w:ascii="Verdana" w:hAnsi="Verdana"/>
          <w:b/>
          <w:sz w:val="24"/>
          <w:szCs w:val="24"/>
        </w:rPr>
        <w:t>The Rhode Island Federation of Garden Clubs, Inc.</w:t>
      </w:r>
    </w:p>
    <w:p w:rsidR="00BA4F6E" w:rsidRPr="00BA4F6E" w:rsidRDefault="00BA4F6E" w:rsidP="00BA4F6E">
      <w:pPr>
        <w:pStyle w:val="ListParagraph"/>
        <w:jc w:val="center"/>
        <w:rPr>
          <w:rFonts w:ascii="Verdana" w:hAnsi="Verdana"/>
          <w:b/>
          <w:i/>
          <w:sz w:val="24"/>
          <w:szCs w:val="24"/>
        </w:rPr>
      </w:pPr>
    </w:p>
    <w:p w:rsidR="00BA4F6E" w:rsidRPr="00BA4F6E" w:rsidRDefault="00BA4F6E" w:rsidP="00BA4F6E">
      <w:pPr>
        <w:pStyle w:val="ListParagraph"/>
        <w:jc w:val="center"/>
        <w:rPr>
          <w:rFonts w:ascii="Verdana" w:hAnsi="Verdana"/>
          <w:b/>
          <w:sz w:val="20"/>
          <w:szCs w:val="20"/>
        </w:rPr>
      </w:pPr>
      <w:r w:rsidRPr="00BA4F6E">
        <w:rPr>
          <w:rFonts w:ascii="Verdana" w:hAnsi="Verdana"/>
          <w:b/>
          <w:sz w:val="20"/>
          <w:szCs w:val="20"/>
        </w:rPr>
        <w:t>President – Deb Ort</w:t>
      </w:r>
    </w:p>
    <w:p w:rsidR="00BA4F6E" w:rsidRPr="00BA4F6E" w:rsidRDefault="00BA4F6E" w:rsidP="00BA4F6E">
      <w:pPr>
        <w:pStyle w:val="ListParagraph"/>
        <w:jc w:val="center"/>
        <w:rPr>
          <w:rFonts w:ascii="Verdana" w:hAnsi="Verdana"/>
          <w:b/>
          <w:sz w:val="20"/>
          <w:szCs w:val="20"/>
        </w:rPr>
      </w:pPr>
    </w:p>
    <w:p w:rsidR="00BA4F6E" w:rsidRPr="00BA4F6E" w:rsidRDefault="00BA4F6E" w:rsidP="00BA4F6E">
      <w:pPr>
        <w:pStyle w:val="ListParagraph"/>
        <w:jc w:val="center"/>
        <w:rPr>
          <w:rFonts w:ascii="Verdana" w:hAnsi="Verdana"/>
          <w:b/>
          <w:sz w:val="20"/>
          <w:szCs w:val="20"/>
        </w:rPr>
      </w:pPr>
      <w:r w:rsidRPr="00BA4F6E">
        <w:rPr>
          <w:rFonts w:ascii="Verdana" w:hAnsi="Verdana"/>
          <w:b/>
          <w:sz w:val="20"/>
          <w:szCs w:val="20"/>
        </w:rPr>
        <w:t>Award Committee</w:t>
      </w:r>
    </w:p>
    <w:p w:rsidR="00BA4F6E" w:rsidRPr="00EA1B38" w:rsidRDefault="00BA4F6E" w:rsidP="00BA4F6E">
      <w:pPr>
        <w:pStyle w:val="ListParagraph"/>
        <w:jc w:val="center"/>
        <w:rPr>
          <w:rFonts w:ascii="Verdana" w:hAnsi="Verdana"/>
          <w:b/>
          <w:sz w:val="16"/>
          <w:szCs w:val="16"/>
        </w:rPr>
      </w:pPr>
      <w:r w:rsidRPr="00EA1B38">
        <w:rPr>
          <w:rFonts w:ascii="Verdana" w:hAnsi="Verdana"/>
          <w:b/>
          <w:sz w:val="16"/>
          <w:szCs w:val="16"/>
        </w:rPr>
        <w:t xml:space="preserve">Kathleen Damiani, Cheryl Celeste, </w:t>
      </w:r>
    </w:p>
    <w:p w:rsidR="00BA4F6E" w:rsidRPr="00BA4F6E" w:rsidRDefault="00BA4F6E" w:rsidP="00BA4F6E">
      <w:pPr>
        <w:pStyle w:val="ListParagraph"/>
        <w:jc w:val="center"/>
        <w:rPr>
          <w:rFonts w:ascii="Verdana" w:hAnsi="Verdana"/>
          <w:b/>
          <w:sz w:val="16"/>
          <w:szCs w:val="16"/>
        </w:rPr>
      </w:pPr>
      <w:r w:rsidRPr="00EA1B38">
        <w:rPr>
          <w:rFonts w:ascii="Verdana" w:hAnsi="Verdana"/>
          <w:b/>
          <w:sz w:val="16"/>
          <w:szCs w:val="16"/>
        </w:rPr>
        <w:t>Deb Ort, Vera Bowen, Sue Redden,</w:t>
      </w:r>
      <w:r w:rsidRPr="00BA4F6E">
        <w:rPr>
          <w:rFonts w:ascii="Verdana" w:hAnsi="Verdana"/>
          <w:b/>
          <w:sz w:val="16"/>
          <w:szCs w:val="16"/>
        </w:rPr>
        <w:t xml:space="preserve"> Blakely Szosz</w:t>
      </w:r>
    </w:p>
    <w:p w:rsidR="00BA4F6E" w:rsidRDefault="00BA4F6E" w:rsidP="00BA4F6E">
      <w:pPr>
        <w:pStyle w:val="ListParagraph"/>
        <w:jc w:val="center"/>
        <w:rPr>
          <w:rFonts w:ascii="Verdana" w:hAnsi="Verdana"/>
          <w:i/>
          <w:sz w:val="28"/>
          <w:szCs w:val="28"/>
        </w:rPr>
      </w:pPr>
    </w:p>
    <w:p w:rsidR="004A75AB" w:rsidRDefault="004A75AB" w:rsidP="00BA4F6E">
      <w:pPr>
        <w:pStyle w:val="ListParagraph"/>
        <w:jc w:val="center"/>
        <w:rPr>
          <w:rFonts w:ascii="Verdana" w:hAnsi="Verdana"/>
          <w:i/>
          <w:sz w:val="28"/>
          <w:szCs w:val="28"/>
        </w:rPr>
      </w:pPr>
    </w:p>
    <w:p w:rsidR="004A75AB" w:rsidRDefault="004A75AB" w:rsidP="00BA4F6E">
      <w:pPr>
        <w:pStyle w:val="ListParagraph"/>
        <w:jc w:val="center"/>
        <w:rPr>
          <w:rFonts w:ascii="Verdana" w:hAnsi="Verdana"/>
          <w:i/>
          <w:sz w:val="28"/>
          <w:szCs w:val="28"/>
        </w:rPr>
      </w:pPr>
    </w:p>
    <w:p w:rsidR="00BA4F6E" w:rsidRDefault="00BA4F6E" w:rsidP="00BA4F6E">
      <w:pPr>
        <w:pStyle w:val="ListParagraph"/>
        <w:rPr>
          <w:rFonts w:ascii="Verdana" w:hAnsi="Verdana"/>
          <w:i/>
          <w:sz w:val="18"/>
          <w:szCs w:val="18"/>
        </w:rPr>
      </w:pPr>
      <w:r w:rsidRPr="00BA4F6E">
        <w:rPr>
          <w:rFonts w:ascii="Verdana" w:hAnsi="Verdana"/>
          <w:i/>
          <w:sz w:val="18"/>
          <w:szCs w:val="18"/>
        </w:rPr>
        <w:t>These still active clubs were among the founding members of the RIFGC:</w:t>
      </w:r>
    </w:p>
    <w:p w:rsidR="00BA4F6E" w:rsidRPr="00BA4F6E" w:rsidRDefault="00BA4F6E" w:rsidP="00BA4F6E">
      <w:pPr>
        <w:pStyle w:val="ListParagraph"/>
        <w:rPr>
          <w:rFonts w:ascii="Verdana" w:hAnsi="Verdana"/>
          <w:i/>
          <w:sz w:val="18"/>
          <w:szCs w:val="18"/>
        </w:rPr>
      </w:pPr>
    </w:p>
    <w:p w:rsidR="00BA4F6E" w:rsidRPr="00BA4F6E" w:rsidRDefault="00BA4F6E" w:rsidP="00BA4F6E">
      <w:pPr>
        <w:pStyle w:val="ListParagraph"/>
        <w:jc w:val="center"/>
        <w:rPr>
          <w:rFonts w:ascii="Verdana" w:hAnsi="Verdana"/>
          <w:b/>
          <w:sz w:val="20"/>
          <w:szCs w:val="20"/>
        </w:rPr>
      </w:pPr>
      <w:r w:rsidRPr="00BA4F6E">
        <w:rPr>
          <w:rFonts w:ascii="Verdana" w:hAnsi="Verdana"/>
          <w:b/>
          <w:sz w:val="20"/>
          <w:szCs w:val="20"/>
        </w:rPr>
        <w:t>Bristol Garden Club</w:t>
      </w:r>
    </w:p>
    <w:p w:rsidR="00BA4F6E" w:rsidRPr="00BA4F6E" w:rsidRDefault="00BA4F6E" w:rsidP="00BA4F6E">
      <w:pPr>
        <w:pStyle w:val="ListParagraph"/>
        <w:jc w:val="center"/>
        <w:rPr>
          <w:rFonts w:ascii="Verdana" w:hAnsi="Verdana"/>
          <w:b/>
          <w:sz w:val="20"/>
          <w:szCs w:val="20"/>
        </w:rPr>
      </w:pPr>
      <w:r w:rsidRPr="00BA4F6E">
        <w:rPr>
          <w:rFonts w:ascii="Verdana" w:hAnsi="Verdana"/>
          <w:b/>
          <w:sz w:val="20"/>
          <w:szCs w:val="20"/>
        </w:rPr>
        <w:t>Jamestown Garden Club</w:t>
      </w:r>
    </w:p>
    <w:p w:rsidR="00BA4F6E" w:rsidRPr="004341E7" w:rsidRDefault="00BA4F6E" w:rsidP="005317FC">
      <w:pPr>
        <w:pStyle w:val="ListParagraph"/>
        <w:jc w:val="center"/>
      </w:pPr>
      <w:r w:rsidRPr="00BA4F6E">
        <w:rPr>
          <w:rFonts w:ascii="Verdana" w:hAnsi="Verdana"/>
          <w:b/>
          <w:sz w:val="20"/>
          <w:szCs w:val="20"/>
        </w:rPr>
        <w:t>South County Garden Club</w:t>
      </w:r>
      <w:r w:rsidRPr="00BA4F6E">
        <w:rPr>
          <w:rFonts w:ascii="Verdana" w:hAnsi="Verdana"/>
          <w:i/>
          <w:sz w:val="20"/>
          <w:szCs w:val="20"/>
        </w:rPr>
        <w:t xml:space="preserve"> </w:t>
      </w:r>
    </w:p>
    <w:sectPr w:rsidR="00BA4F6E" w:rsidRPr="004341E7" w:rsidSect="00D53AC3">
      <w:type w:val="continuous"/>
      <w:pgSz w:w="15840" w:h="12240" w:orient="landscape" w:code="1"/>
      <w:pgMar w:top="1008" w:right="1008" w:bottom="1008" w:left="1008" w:header="720" w:footer="720" w:gutter="0"/>
      <w:cols w:num="3"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F86C568"/>
    <w:lvl w:ilvl="0">
      <w:start w:val="1"/>
      <w:numFmt w:val="decimal"/>
      <w:lvlText w:val="%1."/>
      <w:lvlJc w:val="left"/>
      <w:pPr>
        <w:tabs>
          <w:tab w:val="num" w:pos="360"/>
        </w:tabs>
        <w:ind w:left="360" w:hanging="360"/>
      </w:pPr>
    </w:lvl>
  </w:abstractNum>
  <w:abstractNum w:abstractNumId="1">
    <w:nsid w:val="02AD65FE"/>
    <w:multiLevelType w:val="hybridMultilevel"/>
    <w:tmpl w:val="B0B82F52"/>
    <w:lvl w:ilvl="0" w:tplc="9DCC1A26">
      <w:start w:val="1"/>
      <w:numFmt w:val="decimal"/>
      <w:pStyle w:val="List"/>
      <w:lvlText w:val="%1."/>
      <w:lvlJc w:val="left"/>
      <w:pPr>
        <w:tabs>
          <w:tab w:val="num" w:pos="720"/>
        </w:tabs>
        <w:ind w:left="720" w:hanging="432"/>
      </w:pPr>
      <w:rPr>
        <w:rFonts w:hint="default"/>
        <w:color w:val="FF66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DC03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691078"/>
    <w:multiLevelType w:val="multilevel"/>
    <w:tmpl w:val="415CEF08"/>
    <w:lvl w:ilvl="0">
      <w:start w:val="1"/>
      <w:numFmt w:val="bullet"/>
      <w:lvlText w:val=""/>
      <w:lvlJc w:val="left"/>
      <w:pPr>
        <w:tabs>
          <w:tab w:val="num" w:pos="792"/>
        </w:tabs>
        <w:ind w:left="792" w:hanging="360"/>
      </w:pPr>
      <w:rPr>
        <w:rFonts w:ascii="Symbol" w:hAnsi="Symbol"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635D59"/>
    <w:multiLevelType w:val="multilevel"/>
    <w:tmpl w:val="9BFCA4A0"/>
    <w:lvl w:ilvl="0">
      <w:start w:val="1"/>
      <w:numFmt w:val="decimal"/>
      <w:lvlText w:val="%1."/>
      <w:lvlJc w:val="left"/>
      <w:pPr>
        <w:tabs>
          <w:tab w:val="num" w:pos="720"/>
        </w:tabs>
        <w:ind w:left="720" w:hanging="432"/>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5B84D5E"/>
    <w:multiLevelType w:val="multilevel"/>
    <w:tmpl w:val="C800210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0294C4F"/>
    <w:multiLevelType w:val="multilevel"/>
    <w:tmpl w:val="23E46704"/>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07C51F6"/>
    <w:multiLevelType w:val="multilevel"/>
    <w:tmpl w:val="D93ED8F4"/>
    <w:lvl w:ilvl="0">
      <w:start w:val="1"/>
      <w:numFmt w:val="bullet"/>
      <w:lvlText w:val=""/>
      <w:lvlJc w:val="left"/>
      <w:pPr>
        <w:tabs>
          <w:tab w:val="num" w:pos="792"/>
        </w:tabs>
        <w:ind w:left="792" w:hanging="360"/>
      </w:pPr>
      <w:rPr>
        <w:rFonts w:ascii="Symbol" w:hAnsi="Symbol" w:hint="default"/>
        <w:color w:val="FFFF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58D1688"/>
    <w:multiLevelType w:val="multilevel"/>
    <w:tmpl w:val="3ECEBE6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1D7231A"/>
    <w:multiLevelType w:val="multilevel"/>
    <w:tmpl w:val="3E0EFAA8"/>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248022E"/>
    <w:multiLevelType w:val="multilevel"/>
    <w:tmpl w:val="BEB830F6"/>
    <w:lvl w:ilvl="0">
      <w:start w:val="1"/>
      <w:numFmt w:val="decimal"/>
      <w:lvlText w:val="%1."/>
      <w:lvlJc w:val="left"/>
      <w:pPr>
        <w:tabs>
          <w:tab w:val="num" w:pos="792"/>
        </w:tabs>
        <w:ind w:left="792" w:hanging="360"/>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A777A8F"/>
    <w:multiLevelType w:val="multilevel"/>
    <w:tmpl w:val="E87EE9BE"/>
    <w:lvl w:ilvl="0">
      <w:numFmt w:val="bullet"/>
      <w:lvlText w:val=""/>
      <w:lvlJc w:val="left"/>
      <w:pPr>
        <w:tabs>
          <w:tab w:val="num" w:pos="792"/>
        </w:tabs>
        <w:ind w:left="792" w:hanging="360"/>
      </w:pPr>
      <w:rPr>
        <w:rFonts w:ascii="Symbol" w:eastAsia="Times New Roman" w:hAnsi="Symbol" w:cs="Times New Roman"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FD84D7B"/>
    <w:multiLevelType w:val="hybridMultilevel"/>
    <w:tmpl w:val="51AEF598"/>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3">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4">
    <w:nsid w:val="73BF39EB"/>
    <w:multiLevelType w:val="hybridMultilevel"/>
    <w:tmpl w:val="3DD80B6C"/>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5">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1"/>
  </w:num>
  <w:num w:numId="2">
    <w:abstractNumId w:val="2"/>
  </w:num>
  <w:num w:numId="3">
    <w:abstractNumId w:val="11"/>
  </w:num>
  <w:num w:numId="4">
    <w:abstractNumId w:val="7"/>
  </w:num>
  <w:num w:numId="5">
    <w:abstractNumId w:val="6"/>
  </w:num>
  <w:num w:numId="6">
    <w:abstractNumId w:val="5"/>
  </w:num>
  <w:num w:numId="7">
    <w:abstractNumId w:val="9"/>
  </w:num>
  <w:num w:numId="8">
    <w:abstractNumId w:val="8"/>
  </w:num>
  <w:num w:numId="9">
    <w:abstractNumId w:val="0"/>
  </w:num>
  <w:num w:numId="10">
    <w:abstractNumId w:val="13"/>
  </w:num>
  <w:num w:numId="11">
    <w:abstractNumId w:val="3"/>
  </w:num>
  <w:num w:numId="12">
    <w:abstractNumId w:val="15"/>
  </w:num>
  <w:num w:numId="13">
    <w:abstractNumId w:val="10"/>
  </w:num>
  <w:num w:numId="14">
    <w:abstractNumId w:val="14"/>
  </w:num>
  <w:num w:numId="15">
    <w:abstractNumId w:val="12"/>
  </w:num>
  <w:num w:numId="16">
    <w:abstractNumId w:val="4"/>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DD"/>
    <w:rsid w:val="00004619"/>
    <w:rsid w:val="00005091"/>
    <w:rsid w:val="00005740"/>
    <w:rsid w:val="00051AEB"/>
    <w:rsid w:val="000541DD"/>
    <w:rsid w:val="00064089"/>
    <w:rsid w:val="000728B5"/>
    <w:rsid w:val="000844FB"/>
    <w:rsid w:val="00086635"/>
    <w:rsid w:val="00086B2F"/>
    <w:rsid w:val="000A4144"/>
    <w:rsid w:val="000A4332"/>
    <w:rsid w:val="000B6182"/>
    <w:rsid w:val="000C06D2"/>
    <w:rsid w:val="000C4E9A"/>
    <w:rsid w:val="000C6958"/>
    <w:rsid w:val="000D3E07"/>
    <w:rsid w:val="000D5EE8"/>
    <w:rsid w:val="000F41B5"/>
    <w:rsid w:val="00103571"/>
    <w:rsid w:val="00107B10"/>
    <w:rsid w:val="00121138"/>
    <w:rsid w:val="001526AD"/>
    <w:rsid w:val="001614A5"/>
    <w:rsid w:val="0017365C"/>
    <w:rsid w:val="001A5D1F"/>
    <w:rsid w:val="001B11B1"/>
    <w:rsid w:val="001B734D"/>
    <w:rsid w:val="001C37F8"/>
    <w:rsid w:val="001C58A5"/>
    <w:rsid w:val="001C7847"/>
    <w:rsid w:val="00206E3A"/>
    <w:rsid w:val="00215114"/>
    <w:rsid w:val="00226792"/>
    <w:rsid w:val="00242515"/>
    <w:rsid w:val="002463EB"/>
    <w:rsid w:val="00256126"/>
    <w:rsid w:val="00257268"/>
    <w:rsid w:val="0026198F"/>
    <w:rsid w:val="00264EB8"/>
    <w:rsid w:val="002858E9"/>
    <w:rsid w:val="002907EC"/>
    <w:rsid w:val="002A1328"/>
    <w:rsid w:val="002B7CB4"/>
    <w:rsid w:val="002D5A45"/>
    <w:rsid w:val="002E0B17"/>
    <w:rsid w:val="0030433F"/>
    <w:rsid w:val="00311432"/>
    <w:rsid w:val="00320B3D"/>
    <w:rsid w:val="003371A3"/>
    <w:rsid w:val="003374E3"/>
    <w:rsid w:val="003433BE"/>
    <w:rsid w:val="00347370"/>
    <w:rsid w:val="0035356F"/>
    <w:rsid w:val="00353F91"/>
    <w:rsid w:val="00361D41"/>
    <w:rsid w:val="00361DCA"/>
    <w:rsid w:val="003722FF"/>
    <w:rsid w:val="00374ADD"/>
    <w:rsid w:val="00382459"/>
    <w:rsid w:val="00386BF3"/>
    <w:rsid w:val="003B534A"/>
    <w:rsid w:val="003C2C8D"/>
    <w:rsid w:val="003C3754"/>
    <w:rsid w:val="003C6F74"/>
    <w:rsid w:val="003D58BB"/>
    <w:rsid w:val="003D7595"/>
    <w:rsid w:val="003E6F76"/>
    <w:rsid w:val="00407D01"/>
    <w:rsid w:val="00410A23"/>
    <w:rsid w:val="00417119"/>
    <w:rsid w:val="004260F4"/>
    <w:rsid w:val="004341E7"/>
    <w:rsid w:val="004370D9"/>
    <w:rsid w:val="00437BFF"/>
    <w:rsid w:val="004423B7"/>
    <w:rsid w:val="00461BDC"/>
    <w:rsid w:val="00462789"/>
    <w:rsid w:val="00463EB5"/>
    <w:rsid w:val="00481C84"/>
    <w:rsid w:val="004824D5"/>
    <w:rsid w:val="00486E9E"/>
    <w:rsid w:val="004A75AB"/>
    <w:rsid w:val="004B5D2D"/>
    <w:rsid w:val="004B7180"/>
    <w:rsid w:val="004C1DC6"/>
    <w:rsid w:val="004D19B1"/>
    <w:rsid w:val="004D29CD"/>
    <w:rsid w:val="004D3160"/>
    <w:rsid w:val="004E704A"/>
    <w:rsid w:val="004F5BD1"/>
    <w:rsid w:val="004F658A"/>
    <w:rsid w:val="00506068"/>
    <w:rsid w:val="005063B3"/>
    <w:rsid w:val="0051564E"/>
    <w:rsid w:val="00517206"/>
    <w:rsid w:val="005317FC"/>
    <w:rsid w:val="0053185C"/>
    <w:rsid w:val="00531D70"/>
    <w:rsid w:val="00534D51"/>
    <w:rsid w:val="005466E6"/>
    <w:rsid w:val="00555AAD"/>
    <w:rsid w:val="00557A64"/>
    <w:rsid w:val="00565D15"/>
    <w:rsid w:val="00585657"/>
    <w:rsid w:val="005A2163"/>
    <w:rsid w:val="005A388B"/>
    <w:rsid w:val="005A42F5"/>
    <w:rsid w:val="005C71A7"/>
    <w:rsid w:val="005E4259"/>
    <w:rsid w:val="005E49E4"/>
    <w:rsid w:val="005F6939"/>
    <w:rsid w:val="00621505"/>
    <w:rsid w:val="00621AAF"/>
    <w:rsid w:val="00627517"/>
    <w:rsid w:val="006378B3"/>
    <w:rsid w:val="00637E48"/>
    <w:rsid w:val="0064297C"/>
    <w:rsid w:val="0064622B"/>
    <w:rsid w:val="006546FD"/>
    <w:rsid w:val="00656926"/>
    <w:rsid w:val="0068177A"/>
    <w:rsid w:val="0068190D"/>
    <w:rsid w:val="00693DF8"/>
    <w:rsid w:val="00695E77"/>
    <w:rsid w:val="006A0095"/>
    <w:rsid w:val="006A59CF"/>
    <w:rsid w:val="006B13B6"/>
    <w:rsid w:val="006D02FE"/>
    <w:rsid w:val="006E5097"/>
    <w:rsid w:val="006F4846"/>
    <w:rsid w:val="00705F1E"/>
    <w:rsid w:val="0071594E"/>
    <w:rsid w:val="0072307A"/>
    <w:rsid w:val="00724E7C"/>
    <w:rsid w:val="00731EB3"/>
    <w:rsid w:val="007352E2"/>
    <w:rsid w:val="00746964"/>
    <w:rsid w:val="007564EF"/>
    <w:rsid w:val="00770B4B"/>
    <w:rsid w:val="00775D14"/>
    <w:rsid w:val="00791781"/>
    <w:rsid w:val="00797E44"/>
    <w:rsid w:val="007A1F58"/>
    <w:rsid w:val="007A55D9"/>
    <w:rsid w:val="007A7B3A"/>
    <w:rsid w:val="007B47AA"/>
    <w:rsid w:val="007B7595"/>
    <w:rsid w:val="007C2885"/>
    <w:rsid w:val="007E59A9"/>
    <w:rsid w:val="007E59AB"/>
    <w:rsid w:val="007F6777"/>
    <w:rsid w:val="00800A93"/>
    <w:rsid w:val="0080410D"/>
    <w:rsid w:val="008062A4"/>
    <w:rsid w:val="008126FF"/>
    <w:rsid w:val="008250E8"/>
    <w:rsid w:val="008262EE"/>
    <w:rsid w:val="00830157"/>
    <w:rsid w:val="008369B3"/>
    <w:rsid w:val="00843F07"/>
    <w:rsid w:val="0084444B"/>
    <w:rsid w:val="0085106D"/>
    <w:rsid w:val="008619C8"/>
    <w:rsid w:val="008649AF"/>
    <w:rsid w:val="008713B9"/>
    <w:rsid w:val="008976CF"/>
    <w:rsid w:val="008B6927"/>
    <w:rsid w:val="008C0FE8"/>
    <w:rsid w:val="008E56FA"/>
    <w:rsid w:val="008E7D7C"/>
    <w:rsid w:val="008F6DC1"/>
    <w:rsid w:val="00901EEA"/>
    <w:rsid w:val="009501D7"/>
    <w:rsid w:val="0098084E"/>
    <w:rsid w:val="00987E70"/>
    <w:rsid w:val="0099163D"/>
    <w:rsid w:val="009950B3"/>
    <w:rsid w:val="009A6118"/>
    <w:rsid w:val="009A6D3C"/>
    <w:rsid w:val="009B61B1"/>
    <w:rsid w:val="009C2B63"/>
    <w:rsid w:val="009D0795"/>
    <w:rsid w:val="009E3BB3"/>
    <w:rsid w:val="009E4138"/>
    <w:rsid w:val="009F7535"/>
    <w:rsid w:val="00A03C51"/>
    <w:rsid w:val="00A208EE"/>
    <w:rsid w:val="00A25F74"/>
    <w:rsid w:val="00A729AE"/>
    <w:rsid w:val="00A74D65"/>
    <w:rsid w:val="00A80ED2"/>
    <w:rsid w:val="00A9017F"/>
    <w:rsid w:val="00A96F4C"/>
    <w:rsid w:val="00AA23E7"/>
    <w:rsid w:val="00AA3EEF"/>
    <w:rsid w:val="00AA67DF"/>
    <w:rsid w:val="00AB14E9"/>
    <w:rsid w:val="00AF098E"/>
    <w:rsid w:val="00AF429E"/>
    <w:rsid w:val="00B00350"/>
    <w:rsid w:val="00B34420"/>
    <w:rsid w:val="00B4601C"/>
    <w:rsid w:val="00B6621D"/>
    <w:rsid w:val="00B91865"/>
    <w:rsid w:val="00BA4F6E"/>
    <w:rsid w:val="00BA7D7E"/>
    <w:rsid w:val="00BB6602"/>
    <w:rsid w:val="00BD1B8D"/>
    <w:rsid w:val="00C10549"/>
    <w:rsid w:val="00C13EFB"/>
    <w:rsid w:val="00C167CF"/>
    <w:rsid w:val="00C26F21"/>
    <w:rsid w:val="00C52632"/>
    <w:rsid w:val="00C569B9"/>
    <w:rsid w:val="00C576F9"/>
    <w:rsid w:val="00C61D84"/>
    <w:rsid w:val="00C67399"/>
    <w:rsid w:val="00C72419"/>
    <w:rsid w:val="00C800E4"/>
    <w:rsid w:val="00C94188"/>
    <w:rsid w:val="00CA205A"/>
    <w:rsid w:val="00CB1107"/>
    <w:rsid w:val="00CB4ADB"/>
    <w:rsid w:val="00CB7C37"/>
    <w:rsid w:val="00CD1205"/>
    <w:rsid w:val="00CE6586"/>
    <w:rsid w:val="00CE6B8F"/>
    <w:rsid w:val="00CF2990"/>
    <w:rsid w:val="00D10FA9"/>
    <w:rsid w:val="00D226D3"/>
    <w:rsid w:val="00D24A77"/>
    <w:rsid w:val="00D269F4"/>
    <w:rsid w:val="00D3670C"/>
    <w:rsid w:val="00D5165F"/>
    <w:rsid w:val="00D53AC3"/>
    <w:rsid w:val="00D56BCF"/>
    <w:rsid w:val="00D63E02"/>
    <w:rsid w:val="00D660BB"/>
    <w:rsid w:val="00D74DC9"/>
    <w:rsid w:val="00D77809"/>
    <w:rsid w:val="00D77D95"/>
    <w:rsid w:val="00D82CA1"/>
    <w:rsid w:val="00D92602"/>
    <w:rsid w:val="00D96F5A"/>
    <w:rsid w:val="00DA5FFF"/>
    <w:rsid w:val="00DA6A16"/>
    <w:rsid w:val="00DB3407"/>
    <w:rsid w:val="00DC56A1"/>
    <w:rsid w:val="00DE1B81"/>
    <w:rsid w:val="00DF3B40"/>
    <w:rsid w:val="00DF7621"/>
    <w:rsid w:val="00E2161D"/>
    <w:rsid w:val="00E223AE"/>
    <w:rsid w:val="00E26A4D"/>
    <w:rsid w:val="00E321FC"/>
    <w:rsid w:val="00E3321A"/>
    <w:rsid w:val="00E455C6"/>
    <w:rsid w:val="00E5558A"/>
    <w:rsid w:val="00E71401"/>
    <w:rsid w:val="00EA1B38"/>
    <w:rsid w:val="00EA1F10"/>
    <w:rsid w:val="00EF098B"/>
    <w:rsid w:val="00EF156D"/>
    <w:rsid w:val="00EF2F90"/>
    <w:rsid w:val="00EF541D"/>
    <w:rsid w:val="00F17619"/>
    <w:rsid w:val="00F2037E"/>
    <w:rsid w:val="00F32B72"/>
    <w:rsid w:val="00F418D0"/>
    <w:rsid w:val="00F43B41"/>
    <w:rsid w:val="00F43FE4"/>
    <w:rsid w:val="00F6250C"/>
    <w:rsid w:val="00F62F51"/>
    <w:rsid w:val="00F70D0F"/>
    <w:rsid w:val="00F72AA6"/>
    <w:rsid w:val="00F75D89"/>
    <w:rsid w:val="00FB2348"/>
    <w:rsid w:val="00FB501C"/>
    <w:rsid w:val="00FD0170"/>
    <w:rsid w:val="00FE1149"/>
    <w:rsid w:val="00FE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c9f">
      <v:stroke color="#c9f" weight="1.5pt"/>
      <o:colormru v:ext="edit" colors="#06c,#03c,#039,#98dccf,#9fd5c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Heading2"/>
    <w:link w:val="Heading1Char"/>
    <w:qFormat/>
    <w:rsid w:val="000844FB"/>
    <w:pPr>
      <w:keepNext/>
      <w:spacing w:before="120" w:after="240" w:line="800" w:lineRule="exact"/>
      <w:jc w:val="right"/>
      <w:outlineLvl w:val="0"/>
    </w:pPr>
    <w:rPr>
      <w:rFonts w:ascii="Arial Black" w:hAnsi="Arial Black"/>
      <w:color w:val="FF6600"/>
      <w:kern w:val="28"/>
      <w:sz w:val="72"/>
      <w:szCs w:val="72"/>
    </w:rPr>
  </w:style>
  <w:style w:type="paragraph" w:styleId="Heading2">
    <w:name w:val="heading 2"/>
    <w:next w:val="Normal"/>
    <w:link w:val="Heading2Char"/>
    <w:qFormat/>
    <w:rsid w:val="00D77D95"/>
    <w:pPr>
      <w:spacing w:before="240" w:after="360"/>
      <w:outlineLvl w:val="1"/>
    </w:pPr>
    <w:rPr>
      <w:rFonts w:ascii="Arial Black" w:hAnsi="Arial Black" w:cs="Arial"/>
      <w:caps/>
      <w:color w:val="FF6600"/>
      <w:spacing w:val="15"/>
      <w:kern w:val="28"/>
      <w:sz w:val="28"/>
      <w:szCs w:val="28"/>
    </w:rPr>
  </w:style>
  <w:style w:type="paragraph" w:styleId="Heading3">
    <w:name w:val="heading 3"/>
    <w:next w:val="Normal"/>
    <w:link w:val="Heading3Char"/>
    <w:qFormat/>
    <w:rsid w:val="00E455C6"/>
    <w:pPr>
      <w:spacing w:before="480" w:after="240"/>
      <w:outlineLvl w:val="2"/>
    </w:pPr>
    <w:rPr>
      <w:rFonts w:ascii="Arial Black" w:hAnsi="Arial Black" w:cs="Arial"/>
      <w:caps/>
      <w:color w:val="FFFFFF"/>
      <w:spacing w:val="15"/>
      <w:kern w:val="28"/>
      <w:sz w:val="28"/>
      <w:szCs w:val="32"/>
    </w:rPr>
  </w:style>
  <w:style w:type="paragraph" w:styleId="Heading4">
    <w:name w:val="heading 4"/>
    <w:link w:val="Heading4Char"/>
    <w:qFormat/>
    <w:rsid w:val="0051564E"/>
    <w:pPr>
      <w:spacing w:before="240" w:after="120"/>
      <w:outlineLvl w:val="3"/>
    </w:pPr>
    <w:rPr>
      <w:rFonts w:ascii="Arial Black" w:hAnsi="Arial Black" w:cs="Arial"/>
      <w:caps/>
      <w:color w:val="FF6600"/>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7D95"/>
    <w:pPr>
      <w:spacing w:after="240" w:line="240" w:lineRule="exact"/>
    </w:pPr>
    <w:rPr>
      <w:rFonts w:ascii="Arial" w:hAnsi="Arial" w:cs="Arial"/>
      <w:color w:val="FF6600"/>
      <w:spacing w:val="-5"/>
      <w:szCs w:val="22"/>
    </w:rPr>
  </w:style>
  <w:style w:type="character" w:customStyle="1" w:styleId="Heading1Char">
    <w:name w:val="Heading 1 Char"/>
    <w:basedOn w:val="DefaultParagraphFont"/>
    <w:link w:val="Heading1"/>
    <w:rsid w:val="000844FB"/>
    <w:rPr>
      <w:rFonts w:ascii="Arial Black" w:hAnsi="Arial Black"/>
      <w:color w:val="FF6600"/>
      <w:kern w:val="28"/>
      <w:sz w:val="72"/>
      <w:szCs w:val="72"/>
      <w:lang w:val="en-US" w:eastAsia="en-US" w:bidi="ar-SA"/>
    </w:rPr>
  </w:style>
  <w:style w:type="character" w:customStyle="1" w:styleId="Heading3Char">
    <w:name w:val="Heading 3 Char"/>
    <w:basedOn w:val="Heading1Char"/>
    <w:link w:val="Heading3"/>
    <w:rsid w:val="00E455C6"/>
    <w:rPr>
      <w:rFonts w:ascii="Arial Black" w:hAnsi="Arial Black" w:cs="Arial"/>
      <w:caps/>
      <w:color w:val="FFFFFF"/>
      <w:spacing w:val="15"/>
      <w:kern w:val="28"/>
      <w:sz w:val="28"/>
      <w:szCs w:val="32"/>
      <w:lang w:val="en-US" w:eastAsia="en-US" w:bidi="ar-SA"/>
    </w:rPr>
  </w:style>
  <w:style w:type="character" w:customStyle="1" w:styleId="Heading2Char">
    <w:name w:val="Heading 2 Char"/>
    <w:basedOn w:val="DefaultParagraphFont"/>
    <w:link w:val="Heading2"/>
    <w:rsid w:val="00D77D95"/>
    <w:rPr>
      <w:rFonts w:ascii="Arial Black" w:hAnsi="Arial Black" w:cs="Arial"/>
      <w:caps/>
      <w:color w:val="FF6600"/>
      <w:spacing w:val="15"/>
      <w:kern w:val="28"/>
      <w:sz w:val="28"/>
      <w:szCs w:val="28"/>
      <w:lang w:val="en-US" w:eastAsia="en-US" w:bidi="ar-SA"/>
    </w:rPr>
  </w:style>
  <w:style w:type="paragraph" w:customStyle="1" w:styleId="HeadingTopofColumn">
    <w:name w:val="Heading Top of Column"/>
    <w:basedOn w:val="Heading3"/>
    <w:rsid w:val="00AA23E7"/>
    <w:pPr>
      <w:spacing w:before="0"/>
    </w:pPr>
  </w:style>
  <w:style w:type="paragraph" w:styleId="ListParagraph">
    <w:name w:val="List Paragraph"/>
    <w:basedOn w:val="Normal"/>
    <w:uiPriority w:val="34"/>
    <w:qFormat/>
    <w:rsid w:val="00374ADD"/>
    <w:pPr>
      <w:spacing w:after="160" w:line="256" w:lineRule="auto"/>
      <w:ind w:left="720"/>
      <w:contextualSpacing/>
    </w:pPr>
    <w:rPr>
      <w:rFonts w:ascii="Calibri" w:eastAsia="Calibri" w:hAnsi="Calibri"/>
      <w:sz w:val="22"/>
      <w:szCs w:val="22"/>
    </w:rPr>
  </w:style>
  <w:style w:type="paragraph" w:styleId="List">
    <w:name w:val="List"/>
    <w:rsid w:val="00D77D95"/>
    <w:pPr>
      <w:numPr>
        <w:numId w:val="1"/>
      </w:numPr>
      <w:spacing w:before="240" w:after="120"/>
      <w:ind w:right="432"/>
    </w:pPr>
    <w:rPr>
      <w:rFonts w:ascii="Arial" w:hAnsi="Arial"/>
      <w:color w:val="FF6600"/>
      <w:szCs w:val="24"/>
    </w:rPr>
  </w:style>
  <w:style w:type="paragraph" w:customStyle="1" w:styleId="Address1">
    <w:name w:val="Address 1"/>
    <w:rsid w:val="00EF156D"/>
    <w:pPr>
      <w:jc w:val="center"/>
    </w:pPr>
    <w:rPr>
      <w:rFonts w:ascii="Arial Black" w:hAnsi="Arial Black" w:cs="Arial"/>
      <w:color w:val="FF6600"/>
      <w:spacing w:val="-5"/>
      <w:sz w:val="22"/>
      <w:szCs w:val="22"/>
    </w:rPr>
  </w:style>
  <w:style w:type="character" w:styleId="Emphasis">
    <w:name w:val="Emphasis"/>
    <w:qFormat/>
    <w:rsid w:val="00481C84"/>
    <w:rPr>
      <w:b/>
      <w:spacing w:val="-10"/>
    </w:rPr>
  </w:style>
  <w:style w:type="character" w:customStyle="1" w:styleId="BodyTextChar">
    <w:name w:val="Body Text Char"/>
    <w:basedOn w:val="DefaultParagraphFont"/>
    <w:link w:val="BodyText"/>
    <w:rsid w:val="00D77D95"/>
    <w:rPr>
      <w:rFonts w:ascii="Arial" w:hAnsi="Arial" w:cs="Arial"/>
      <w:color w:val="FF6600"/>
      <w:spacing w:val="-5"/>
      <w:szCs w:val="22"/>
      <w:lang w:val="en-US" w:eastAsia="en-US" w:bidi="ar-SA"/>
    </w:rPr>
  </w:style>
  <w:style w:type="character" w:customStyle="1" w:styleId="Heading4Char">
    <w:name w:val="Heading 4 Char"/>
    <w:basedOn w:val="BodyTextChar"/>
    <w:link w:val="Heading4"/>
    <w:rsid w:val="0051564E"/>
    <w:rPr>
      <w:rFonts w:ascii="Arial" w:hAnsi="Arial" w:cs="Arial"/>
      <w:caps/>
      <w:color w:val="FF6600"/>
      <w:spacing w:val="-5"/>
      <w:szCs w:val="32"/>
      <w:lang w:val="en-US" w:eastAsia="en-US" w:bidi="ar-SA"/>
    </w:rPr>
  </w:style>
  <w:style w:type="paragraph" w:styleId="BodyText2">
    <w:name w:val="Body Text 2"/>
    <w:link w:val="BodyText2Char"/>
    <w:rsid w:val="008E7D7C"/>
    <w:pPr>
      <w:spacing w:before="100" w:beforeAutospacing="1" w:after="100" w:afterAutospacing="1"/>
      <w:ind w:left="144" w:right="144"/>
      <w:contextualSpacing/>
      <w:jc w:val="right"/>
      <w:outlineLvl w:val="0"/>
    </w:pPr>
    <w:rPr>
      <w:rFonts w:ascii="Arial Black" w:hAnsi="Arial Black" w:cs="Arial"/>
      <w:color w:val="FF6600"/>
      <w:sz w:val="22"/>
      <w:szCs w:val="22"/>
    </w:rPr>
  </w:style>
  <w:style w:type="character" w:customStyle="1" w:styleId="BodyText2Char">
    <w:name w:val="Body Text 2 Char"/>
    <w:basedOn w:val="BodyTextChar"/>
    <w:link w:val="BodyText2"/>
    <w:rsid w:val="008E7D7C"/>
    <w:rPr>
      <w:rFonts w:ascii="Arial Black" w:hAnsi="Arial Black" w:cs="Arial"/>
      <w:color w:val="FF6600"/>
      <w:spacing w:val="-5"/>
      <w:szCs w:val="22"/>
      <w:lang w:val="en-US" w:eastAsia="en-US" w:bidi="ar-SA"/>
    </w:rPr>
  </w:style>
  <w:style w:type="paragraph" w:styleId="BalloonText">
    <w:name w:val="Balloon Text"/>
    <w:basedOn w:val="Normal"/>
    <w:link w:val="BalloonTextChar"/>
    <w:uiPriority w:val="99"/>
    <w:semiHidden/>
    <w:unhideWhenUsed/>
    <w:rsid w:val="00BA4F6E"/>
    <w:rPr>
      <w:rFonts w:ascii="Tahoma" w:hAnsi="Tahoma" w:cs="Tahoma"/>
      <w:sz w:val="16"/>
      <w:szCs w:val="16"/>
    </w:rPr>
  </w:style>
  <w:style w:type="character" w:customStyle="1" w:styleId="BalloonTextChar">
    <w:name w:val="Balloon Text Char"/>
    <w:basedOn w:val="DefaultParagraphFont"/>
    <w:link w:val="BalloonText"/>
    <w:uiPriority w:val="99"/>
    <w:semiHidden/>
    <w:rsid w:val="00BA4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Heading2"/>
    <w:link w:val="Heading1Char"/>
    <w:qFormat/>
    <w:rsid w:val="000844FB"/>
    <w:pPr>
      <w:keepNext/>
      <w:spacing w:before="120" w:after="240" w:line="800" w:lineRule="exact"/>
      <w:jc w:val="right"/>
      <w:outlineLvl w:val="0"/>
    </w:pPr>
    <w:rPr>
      <w:rFonts w:ascii="Arial Black" w:hAnsi="Arial Black"/>
      <w:color w:val="FF6600"/>
      <w:kern w:val="28"/>
      <w:sz w:val="72"/>
      <w:szCs w:val="72"/>
    </w:rPr>
  </w:style>
  <w:style w:type="paragraph" w:styleId="Heading2">
    <w:name w:val="heading 2"/>
    <w:next w:val="Normal"/>
    <w:link w:val="Heading2Char"/>
    <w:qFormat/>
    <w:rsid w:val="00D77D95"/>
    <w:pPr>
      <w:spacing w:before="240" w:after="360"/>
      <w:outlineLvl w:val="1"/>
    </w:pPr>
    <w:rPr>
      <w:rFonts w:ascii="Arial Black" w:hAnsi="Arial Black" w:cs="Arial"/>
      <w:caps/>
      <w:color w:val="FF6600"/>
      <w:spacing w:val="15"/>
      <w:kern w:val="28"/>
      <w:sz w:val="28"/>
      <w:szCs w:val="28"/>
    </w:rPr>
  </w:style>
  <w:style w:type="paragraph" w:styleId="Heading3">
    <w:name w:val="heading 3"/>
    <w:next w:val="Normal"/>
    <w:link w:val="Heading3Char"/>
    <w:qFormat/>
    <w:rsid w:val="00E455C6"/>
    <w:pPr>
      <w:spacing w:before="480" w:after="240"/>
      <w:outlineLvl w:val="2"/>
    </w:pPr>
    <w:rPr>
      <w:rFonts w:ascii="Arial Black" w:hAnsi="Arial Black" w:cs="Arial"/>
      <w:caps/>
      <w:color w:val="FFFFFF"/>
      <w:spacing w:val="15"/>
      <w:kern w:val="28"/>
      <w:sz w:val="28"/>
      <w:szCs w:val="32"/>
    </w:rPr>
  </w:style>
  <w:style w:type="paragraph" w:styleId="Heading4">
    <w:name w:val="heading 4"/>
    <w:link w:val="Heading4Char"/>
    <w:qFormat/>
    <w:rsid w:val="0051564E"/>
    <w:pPr>
      <w:spacing w:before="240" w:after="120"/>
      <w:outlineLvl w:val="3"/>
    </w:pPr>
    <w:rPr>
      <w:rFonts w:ascii="Arial Black" w:hAnsi="Arial Black" w:cs="Arial"/>
      <w:caps/>
      <w:color w:val="FF6600"/>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7D95"/>
    <w:pPr>
      <w:spacing w:after="240" w:line="240" w:lineRule="exact"/>
    </w:pPr>
    <w:rPr>
      <w:rFonts w:ascii="Arial" w:hAnsi="Arial" w:cs="Arial"/>
      <w:color w:val="FF6600"/>
      <w:spacing w:val="-5"/>
      <w:szCs w:val="22"/>
    </w:rPr>
  </w:style>
  <w:style w:type="character" w:customStyle="1" w:styleId="Heading1Char">
    <w:name w:val="Heading 1 Char"/>
    <w:basedOn w:val="DefaultParagraphFont"/>
    <w:link w:val="Heading1"/>
    <w:rsid w:val="000844FB"/>
    <w:rPr>
      <w:rFonts w:ascii="Arial Black" w:hAnsi="Arial Black"/>
      <w:color w:val="FF6600"/>
      <w:kern w:val="28"/>
      <w:sz w:val="72"/>
      <w:szCs w:val="72"/>
      <w:lang w:val="en-US" w:eastAsia="en-US" w:bidi="ar-SA"/>
    </w:rPr>
  </w:style>
  <w:style w:type="character" w:customStyle="1" w:styleId="Heading3Char">
    <w:name w:val="Heading 3 Char"/>
    <w:basedOn w:val="Heading1Char"/>
    <w:link w:val="Heading3"/>
    <w:rsid w:val="00E455C6"/>
    <w:rPr>
      <w:rFonts w:ascii="Arial Black" w:hAnsi="Arial Black" w:cs="Arial"/>
      <w:caps/>
      <w:color w:val="FFFFFF"/>
      <w:spacing w:val="15"/>
      <w:kern w:val="28"/>
      <w:sz w:val="28"/>
      <w:szCs w:val="32"/>
      <w:lang w:val="en-US" w:eastAsia="en-US" w:bidi="ar-SA"/>
    </w:rPr>
  </w:style>
  <w:style w:type="character" w:customStyle="1" w:styleId="Heading2Char">
    <w:name w:val="Heading 2 Char"/>
    <w:basedOn w:val="DefaultParagraphFont"/>
    <w:link w:val="Heading2"/>
    <w:rsid w:val="00D77D95"/>
    <w:rPr>
      <w:rFonts w:ascii="Arial Black" w:hAnsi="Arial Black" w:cs="Arial"/>
      <w:caps/>
      <w:color w:val="FF6600"/>
      <w:spacing w:val="15"/>
      <w:kern w:val="28"/>
      <w:sz w:val="28"/>
      <w:szCs w:val="28"/>
      <w:lang w:val="en-US" w:eastAsia="en-US" w:bidi="ar-SA"/>
    </w:rPr>
  </w:style>
  <w:style w:type="paragraph" w:customStyle="1" w:styleId="HeadingTopofColumn">
    <w:name w:val="Heading Top of Column"/>
    <w:basedOn w:val="Heading3"/>
    <w:rsid w:val="00AA23E7"/>
    <w:pPr>
      <w:spacing w:before="0"/>
    </w:pPr>
  </w:style>
  <w:style w:type="paragraph" w:styleId="ListParagraph">
    <w:name w:val="List Paragraph"/>
    <w:basedOn w:val="Normal"/>
    <w:uiPriority w:val="34"/>
    <w:qFormat/>
    <w:rsid w:val="00374ADD"/>
    <w:pPr>
      <w:spacing w:after="160" w:line="256" w:lineRule="auto"/>
      <w:ind w:left="720"/>
      <w:contextualSpacing/>
    </w:pPr>
    <w:rPr>
      <w:rFonts w:ascii="Calibri" w:eastAsia="Calibri" w:hAnsi="Calibri"/>
      <w:sz w:val="22"/>
      <w:szCs w:val="22"/>
    </w:rPr>
  </w:style>
  <w:style w:type="paragraph" w:styleId="List">
    <w:name w:val="List"/>
    <w:rsid w:val="00D77D95"/>
    <w:pPr>
      <w:numPr>
        <w:numId w:val="1"/>
      </w:numPr>
      <w:spacing w:before="240" w:after="120"/>
      <w:ind w:right="432"/>
    </w:pPr>
    <w:rPr>
      <w:rFonts w:ascii="Arial" w:hAnsi="Arial"/>
      <w:color w:val="FF6600"/>
      <w:szCs w:val="24"/>
    </w:rPr>
  </w:style>
  <w:style w:type="paragraph" w:customStyle="1" w:styleId="Address1">
    <w:name w:val="Address 1"/>
    <w:rsid w:val="00EF156D"/>
    <w:pPr>
      <w:jc w:val="center"/>
    </w:pPr>
    <w:rPr>
      <w:rFonts w:ascii="Arial Black" w:hAnsi="Arial Black" w:cs="Arial"/>
      <w:color w:val="FF6600"/>
      <w:spacing w:val="-5"/>
      <w:sz w:val="22"/>
      <w:szCs w:val="22"/>
    </w:rPr>
  </w:style>
  <w:style w:type="character" w:styleId="Emphasis">
    <w:name w:val="Emphasis"/>
    <w:qFormat/>
    <w:rsid w:val="00481C84"/>
    <w:rPr>
      <w:b/>
      <w:spacing w:val="-10"/>
    </w:rPr>
  </w:style>
  <w:style w:type="character" w:customStyle="1" w:styleId="BodyTextChar">
    <w:name w:val="Body Text Char"/>
    <w:basedOn w:val="DefaultParagraphFont"/>
    <w:link w:val="BodyText"/>
    <w:rsid w:val="00D77D95"/>
    <w:rPr>
      <w:rFonts w:ascii="Arial" w:hAnsi="Arial" w:cs="Arial"/>
      <w:color w:val="FF6600"/>
      <w:spacing w:val="-5"/>
      <w:szCs w:val="22"/>
      <w:lang w:val="en-US" w:eastAsia="en-US" w:bidi="ar-SA"/>
    </w:rPr>
  </w:style>
  <w:style w:type="character" w:customStyle="1" w:styleId="Heading4Char">
    <w:name w:val="Heading 4 Char"/>
    <w:basedOn w:val="BodyTextChar"/>
    <w:link w:val="Heading4"/>
    <w:rsid w:val="0051564E"/>
    <w:rPr>
      <w:rFonts w:ascii="Arial" w:hAnsi="Arial" w:cs="Arial"/>
      <w:caps/>
      <w:color w:val="FF6600"/>
      <w:spacing w:val="-5"/>
      <w:szCs w:val="32"/>
      <w:lang w:val="en-US" w:eastAsia="en-US" w:bidi="ar-SA"/>
    </w:rPr>
  </w:style>
  <w:style w:type="paragraph" w:styleId="BodyText2">
    <w:name w:val="Body Text 2"/>
    <w:link w:val="BodyText2Char"/>
    <w:rsid w:val="008E7D7C"/>
    <w:pPr>
      <w:spacing w:before="100" w:beforeAutospacing="1" w:after="100" w:afterAutospacing="1"/>
      <w:ind w:left="144" w:right="144"/>
      <w:contextualSpacing/>
      <w:jc w:val="right"/>
      <w:outlineLvl w:val="0"/>
    </w:pPr>
    <w:rPr>
      <w:rFonts w:ascii="Arial Black" w:hAnsi="Arial Black" w:cs="Arial"/>
      <w:color w:val="FF6600"/>
      <w:sz w:val="22"/>
      <w:szCs w:val="22"/>
    </w:rPr>
  </w:style>
  <w:style w:type="character" w:customStyle="1" w:styleId="BodyText2Char">
    <w:name w:val="Body Text 2 Char"/>
    <w:basedOn w:val="BodyTextChar"/>
    <w:link w:val="BodyText2"/>
    <w:rsid w:val="008E7D7C"/>
    <w:rPr>
      <w:rFonts w:ascii="Arial Black" w:hAnsi="Arial Black" w:cs="Arial"/>
      <w:color w:val="FF6600"/>
      <w:spacing w:val="-5"/>
      <w:szCs w:val="22"/>
      <w:lang w:val="en-US" w:eastAsia="en-US" w:bidi="ar-SA"/>
    </w:rPr>
  </w:style>
  <w:style w:type="paragraph" w:styleId="BalloonText">
    <w:name w:val="Balloon Text"/>
    <w:basedOn w:val="Normal"/>
    <w:link w:val="BalloonTextChar"/>
    <w:uiPriority w:val="99"/>
    <w:semiHidden/>
    <w:unhideWhenUsed/>
    <w:rsid w:val="00BA4F6E"/>
    <w:rPr>
      <w:rFonts w:ascii="Tahoma" w:hAnsi="Tahoma" w:cs="Tahoma"/>
      <w:sz w:val="16"/>
      <w:szCs w:val="16"/>
    </w:rPr>
  </w:style>
  <w:style w:type="character" w:customStyle="1" w:styleId="BalloonTextChar">
    <w:name w:val="Balloon Text Char"/>
    <w:basedOn w:val="DefaultParagraphFont"/>
    <w:link w:val="BalloonText"/>
    <w:uiPriority w:val="99"/>
    <w:semiHidden/>
    <w:rsid w:val="00BA4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5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amiani.DELTA\AppData\Roaming\Microsoft\Templates\Trifold_business_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Trifold_business_brochure</Template>
  <TotalTime>2</TotalTime>
  <Pages>2</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Damiani</dc:creator>
  <cp:lastModifiedBy>kathleen thomas</cp:lastModifiedBy>
  <cp:revision>2</cp:revision>
  <cp:lastPrinted>2020-06-23T15:01:00Z</cp:lastPrinted>
  <dcterms:created xsi:type="dcterms:W3CDTF">2020-10-02T16:13:00Z</dcterms:created>
  <dcterms:modified xsi:type="dcterms:W3CDTF">2020-10-02T16:13:00Z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TC062062991033</vt:lpwstr>
  </property>
</Properties>
</file>